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FFE6DC" w14:textId="081A7171" w:rsidR="009D3A33" w:rsidRPr="00714799" w:rsidRDefault="00F5156E" w:rsidP="00EF5D51">
      <w:pPr>
        <w:pStyle w:val="Nagwek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 w:type="textWrapping" w:clear="all"/>
      </w:r>
    </w:p>
    <w:p w14:paraId="7B9DA144" w14:textId="203E02BE" w:rsidR="00A81E93" w:rsidRDefault="00B40832" w:rsidP="009D3A33">
      <w:pPr>
        <w:spacing w:line="276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F42DF2">
        <w:rPr>
          <w:rFonts w:ascii="Arial" w:hAnsi="Arial" w:cs="Arial"/>
          <w:b/>
          <w:sz w:val="26"/>
          <w:szCs w:val="26"/>
          <w:u w:val="single"/>
        </w:rPr>
        <w:t xml:space="preserve">Klauzula </w:t>
      </w:r>
      <w:r w:rsidR="009D3A33" w:rsidRPr="00F42DF2">
        <w:rPr>
          <w:rFonts w:ascii="Arial" w:hAnsi="Arial" w:cs="Arial"/>
          <w:b/>
          <w:sz w:val="26"/>
          <w:szCs w:val="26"/>
          <w:u w:val="single"/>
        </w:rPr>
        <w:t>informacyjn</w:t>
      </w:r>
      <w:r w:rsidRPr="00F42DF2">
        <w:rPr>
          <w:rFonts w:ascii="Arial" w:hAnsi="Arial" w:cs="Arial"/>
          <w:b/>
          <w:sz w:val="26"/>
          <w:szCs w:val="26"/>
          <w:u w:val="single"/>
        </w:rPr>
        <w:t>a</w:t>
      </w:r>
      <w:r w:rsidR="009D3A33" w:rsidRPr="00F42DF2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9C4AED">
        <w:rPr>
          <w:rFonts w:ascii="Arial" w:hAnsi="Arial" w:cs="Arial"/>
          <w:b/>
          <w:sz w:val="26"/>
          <w:szCs w:val="26"/>
          <w:u w:val="single"/>
        </w:rPr>
        <w:t>Banku Spółdzielczego w</w:t>
      </w:r>
      <w:r w:rsidR="0054288E">
        <w:rPr>
          <w:rFonts w:ascii="Arial" w:hAnsi="Arial" w:cs="Arial"/>
          <w:b/>
          <w:sz w:val="26"/>
          <w:szCs w:val="26"/>
          <w:u w:val="single"/>
        </w:rPr>
        <w:t xml:space="preserve"> Kowalu</w:t>
      </w:r>
      <w:r w:rsidR="00A81E93">
        <w:rPr>
          <w:rFonts w:ascii="Arial" w:hAnsi="Arial" w:cs="Arial"/>
          <w:b/>
          <w:sz w:val="26"/>
          <w:szCs w:val="26"/>
          <w:u w:val="single"/>
        </w:rPr>
        <w:t xml:space="preserve"> </w:t>
      </w:r>
    </w:p>
    <w:p w14:paraId="204847C9" w14:textId="3AEEF0EE" w:rsidR="009D3A33" w:rsidRPr="00F42DF2" w:rsidRDefault="008E7D2D" w:rsidP="009D3A33">
      <w:pPr>
        <w:spacing w:line="276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F42DF2">
        <w:rPr>
          <w:rFonts w:ascii="Arial" w:hAnsi="Arial" w:cs="Arial"/>
          <w:b/>
          <w:sz w:val="26"/>
          <w:szCs w:val="26"/>
          <w:u w:val="single"/>
        </w:rPr>
        <w:t>A</w:t>
      </w:r>
      <w:r w:rsidR="009D3A33" w:rsidRPr="00F42DF2">
        <w:rPr>
          <w:rFonts w:ascii="Arial" w:hAnsi="Arial" w:cs="Arial"/>
          <w:b/>
          <w:sz w:val="26"/>
          <w:szCs w:val="26"/>
          <w:u w:val="single"/>
        </w:rPr>
        <w:t>dministratora danych osobowych</w:t>
      </w:r>
    </w:p>
    <w:p w14:paraId="42FD8ED1" w14:textId="04EE25F0" w:rsidR="00B1721C" w:rsidRPr="00714799" w:rsidRDefault="00B1721C" w:rsidP="00B1721C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dla </w:t>
      </w:r>
      <w:r w:rsidR="00862BF5">
        <w:rPr>
          <w:rFonts w:ascii="Arial" w:hAnsi="Arial" w:cs="Arial"/>
          <w:b/>
          <w:sz w:val="26"/>
          <w:szCs w:val="26"/>
        </w:rPr>
        <w:t>kandydata</w:t>
      </w:r>
      <w:r w:rsidR="00CC4C17">
        <w:rPr>
          <w:rFonts w:ascii="Arial" w:hAnsi="Arial" w:cs="Arial"/>
          <w:b/>
          <w:sz w:val="26"/>
          <w:szCs w:val="26"/>
        </w:rPr>
        <w:t>/ członka Rady Nadzorczej</w:t>
      </w:r>
      <w:r w:rsidR="00C9471E">
        <w:rPr>
          <w:rFonts w:ascii="Arial" w:hAnsi="Arial" w:cs="Arial"/>
          <w:b/>
          <w:sz w:val="26"/>
          <w:szCs w:val="26"/>
        </w:rPr>
        <w:t xml:space="preserve"> </w:t>
      </w:r>
      <w:r w:rsidR="00D72E55">
        <w:rPr>
          <w:rFonts w:ascii="Arial" w:hAnsi="Arial" w:cs="Arial"/>
          <w:b/>
          <w:sz w:val="26"/>
          <w:szCs w:val="26"/>
        </w:rPr>
        <w:t>Banku Spółdzielczego</w:t>
      </w:r>
    </w:p>
    <w:p w14:paraId="0FF6B6E6" w14:textId="77777777" w:rsidR="009D3A33" w:rsidRPr="00714799" w:rsidRDefault="009D3A33" w:rsidP="009D3A33">
      <w:pPr>
        <w:pStyle w:val="Tekstpodstawowy21"/>
        <w:spacing w:line="276" w:lineRule="auto"/>
        <w:rPr>
          <w:rFonts w:ascii="Arial" w:hAnsi="Arial" w:cs="Arial"/>
          <w:b/>
          <w:sz w:val="18"/>
          <w:szCs w:val="18"/>
        </w:rPr>
      </w:pPr>
    </w:p>
    <w:p w14:paraId="06D356F9" w14:textId="698F7143" w:rsidR="009D3A33" w:rsidRPr="00F42DF2" w:rsidRDefault="00CA517B" w:rsidP="009D3A33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  <w:r w:rsidRPr="00F42DF2">
        <w:rPr>
          <w:rFonts w:ascii="Arial" w:hAnsi="Arial" w:cs="Arial"/>
          <w:sz w:val="20"/>
          <w:szCs w:val="20"/>
        </w:rPr>
        <w:t xml:space="preserve">Na podstawie </w:t>
      </w:r>
      <w:r w:rsidR="009D3A33" w:rsidRPr="00F42DF2">
        <w:rPr>
          <w:rFonts w:ascii="Arial" w:hAnsi="Arial" w:cs="Arial"/>
          <w:sz w:val="20"/>
          <w:szCs w:val="20"/>
        </w:rPr>
        <w:t xml:space="preserve">Rozporządzenia Parlamentu Europejskiego i Rady (UE) 2016/679 w sprawie ochrony osób fizycznych w związku z przetwarzaniem danych osobowych i w sprawie swobodnego przepływu takich danych oraz uchylenia dyrektywy 95/46/WE (ogólne rozporządzenie o ochronie danych, dalej: Rozporządzenie) </w:t>
      </w:r>
      <w:r w:rsidR="009C4AED">
        <w:rPr>
          <w:rFonts w:ascii="Arial" w:hAnsi="Arial" w:cs="Arial"/>
          <w:sz w:val="20"/>
          <w:szCs w:val="20"/>
        </w:rPr>
        <w:t xml:space="preserve">Banku Spółdzielczego w </w:t>
      </w:r>
      <w:r w:rsidR="0054288E">
        <w:rPr>
          <w:rFonts w:ascii="Arial" w:hAnsi="Arial" w:cs="Arial"/>
          <w:sz w:val="20"/>
          <w:szCs w:val="20"/>
        </w:rPr>
        <w:t>Kowalu</w:t>
      </w:r>
      <w:r w:rsidR="009D3A33" w:rsidRPr="00F42DF2">
        <w:rPr>
          <w:rFonts w:ascii="Arial" w:hAnsi="Arial" w:cs="Arial"/>
          <w:sz w:val="20"/>
          <w:szCs w:val="20"/>
        </w:rPr>
        <w:t xml:space="preserve"> przedstawia następujące informacje:</w:t>
      </w:r>
    </w:p>
    <w:p w14:paraId="74BC3185" w14:textId="77777777" w:rsidR="009D3A33" w:rsidRPr="00714799" w:rsidRDefault="009D3A33" w:rsidP="009D3A33">
      <w:pPr>
        <w:pStyle w:val="Tekstpodstawowy21"/>
        <w:spacing w:line="276" w:lineRule="auto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7132"/>
      </w:tblGrid>
      <w:tr w:rsidR="009D3A33" w:rsidRPr="00F42DF2" w14:paraId="6B1480CE" w14:textId="77777777" w:rsidTr="008E7D2D">
        <w:trPr>
          <w:jc w:val="center"/>
        </w:trPr>
        <w:tc>
          <w:tcPr>
            <w:tcW w:w="1824" w:type="dxa"/>
            <w:shd w:val="clear" w:color="auto" w:fill="A8D08D" w:themeFill="accent6" w:themeFillTint="99"/>
          </w:tcPr>
          <w:p w14:paraId="72C4BBD1" w14:textId="77777777" w:rsidR="009D3A33" w:rsidRPr="00F42DF2" w:rsidRDefault="009D3A33" w:rsidP="00D129A1">
            <w:pPr>
              <w:pStyle w:val="Tekstpodstawowy21"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42DF2">
              <w:rPr>
                <w:rFonts w:ascii="Arial" w:hAnsi="Arial" w:cs="Arial"/>
                <w:b/>
                <w:sz w:val="20"/>
                <w:szCs w:val="20"/>
              </w:rPr>
              <w:t>Administrator danych</w:t>
            </w:r>
          </w:p>
        </w:tc>
        <w:tc>
          <w:tcPr>
            <w:tcW w:w="7236" w:type="dxa"/>
          </w:tcPr>
          <w:p w14:paraId="23E6F414" w14:textId="558FF0D5" w:rsidR="005B3DB7" w:rsidRDefault="009C4AED" w:rsidP="0054288E">
            <w:pPr>
              <w:pStyle w:val="Tekstpodstawowy21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Bank Spółdzielczy w </w:t>
            </w:r>
            <w:r w:rsidR="0054288E">
              <w:rPr>
                <w:rFonts w:ascii="Arial" w:hAnsi="Arial" w:cs="Arial"/>
                <w:b/>
                <w:sz w:val="20"/>
                <w:szCs w:val="20"/>
              </w:rPr>
              <w:t xml:space="preserve">Kowalu </w:t>
            </w:r>
            <w:r w:rsidR="0054288E" w:rsidRPr="0054288E">
              <w:rPr>
                <w:rFonts w:ascii="Arial" w:hAnsi="Arial" w:cs="Arial"/>
                <w:b/>
                <w:sz w:val="20"/>
                <w:szCs w:val="20"/>
              </w:rPr>
              <w:t>z siedzibą w Kowalu</w:t>
            </w:r>
            <w:r w:rsidR="005428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B3DB7" w:rsidRPr="00F42DF2">
              <w:rPr>
                <w:rFonts w:ascii="Arial" w:hAnsi="Arial" w:cs="Arial"/>
                <w:sz w:val="20"/>
                <w:szCs w:val="20"/>
              </w:rPr>
              <w:t>(Bank)</w:t>
            </w:r>
            <w:r w:rsidR="005428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288E">
              <w:rPr>
                <w:rFonts w:ascii="Arial" w:hAnsi="Arial" w:cs="Arial"/>
                <w:sz w:val="20"/>
                <w:szCs w:val="20"/>
              </w:rPr>
              <w:br/>
              <w:t xml:space="preserve">87-820 Kowal  </w:t>
            </w:r>
            <w:r w:rsidR="0054288E">
              <w:rPr>
                <w:rFonts w:ascii="Arial" w:hAnsi="Arial" w:cs="Arial"/>
                <w:sz w:val="20"/>
                <w:szCs w:val="20"/>
              </w:rPr>
              <w:br/>
              <w:t>ul. Piłsudskiego 42</w:t>
            </w:r>
          </w:p>
          <w:p w14:paraId="62FFC9DB" w14:textId="60466E6B" w:rsidR="009D3A33" w:rsidRDefault="009D3A33" w:rsidP="005B3DB7">
            <w:pPr>
              <w:pStyle w:val="Tekstpodstawowy2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0662E8D" w14:textId="485E4166" w:rsidR="005B3DB7" w:rsidRPr="00F42DF2" w:rsidRDefault="005B3DB7" w:rsidP="005B3DB7">
            <w:pPr>
              <w:pStyle w:val="Tekstpodstawowy2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3A33" w:rsidRPr="00F42DF2" w14:paraId="7E47557F" w14:textId="77777777" w:rsidTr="008E7D2D">
        <w:trPr>
          <w:trHeight w:val="1027"/>
          <w:jc w:val="center"/>
        </w:trPr>
        <w:tc>
          <w:tcPr>
            <w:tcW w:w="1824" w:type="dxa"/>
            <w:shd w:val="clear" w:color="auto" w:fill="A8D08D" w:themeFill="accent6" w:themeFillTint="99"/>
          </w:tcPr>
          <w:p w14:paraId="0C9E57C6" w14:textId="615CFE6F" w:rsidR="009D3A33" w:rsidRPr="00F42DF2" w:rsidRDefault="009D3A33" w:rsidP="00D129A1">
            <w:pPr>
              <w:pStyle w:val="Tekstpodstawowy21"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42DF2">
              <w:rPr>
                <w:rFonts w:ascii="Arial" w:hAnsi="Arial" w:cs="Arial"/>
                <w:b/>
                <w:sz w:val="20"/>
                <w:szCs w:val="20"/>
              </w:rPr>
              <w:t>Dane kontaktowe</w:t>
            </w:r>
            <w:r w:rsidR="005B3DB7">
              <w:rPr>
                <w:rFonts w:ascii="Arial" w:hAnsi="Arial" w:cs="Arial"/>
                <w:b/>
                <w:sz w:val="20"/>
                <w:szCs w:val="20"/>
              </w:rPr>
              <w:t xml:space="preserve"> Administratora</w:t>
            </w:r>
          </w:p>
        </w:tc>
        <w:tc>
          <w:tcPr>
            <w:tcW w:w="7236" w:type="dxa"/>
          </w:tcPr>
          <w:p w14:paraId="4067219F" w14:textId="77777777" w:rsidR="00F42DF2" w:rsidRDefault="009D3A33" w:rsidP="00D129A1">
            <w:pPr>
              <w:pStyle w:val="Tekstpodstawowy2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42DF2">
              <w:rPr>
                <w:rFonts w:ascii="Arial" w:hAnsi="Arial" w:cs="Arial"/>
                <w:sz w:val="20"/>
                <w:szCs w:val="20"/>
              </w:rPr>
              <w:t xml:space="preserve">Z Administratorem można się skontaktować </w:t>
            </w:r>
          </w:p>
          <w:p w14:paraId="3CEA9D03" w14:textId="77777777" w:rsidR="00F42DF2" w:rsidRDefault="009D3A33" w:rsidP="00F42DF2">
            <w:pPr>
              <w:pStyle w:val="Tekstpodstawowy21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42DF2">
              <w:rPr>
                <w:rFonts w:ascii="Arial" w:hAnsi="Arial" w:cs="Arial"/>
                <w:sz w:val="20"/>
                <w:szCs w:val="20"/>
              </w:rPr>
              <w:t xml:space="preserve">osobiście </w:t>
            </w:r>
          </w:p>
          <w:p w14:paraId="78F1F6A0" w14:textId="7FF2F30A" w:rsidR="00F42DF2" w:rsidRDefault="009D3A33" w:rsidP="00F42DF2">
            <w:pPr>
              <w:pStyle w:val="Tekstpodstawowy21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42DF2">
              <w:rPr>
                <w:rFonts w:ascii="Arial" w:hAnsi="Arial" w:cs="Arial"/>
                <w:sz w:val="20"/>
                <w:szCs w:val="20"/>
              </w:rPr>
              <w:t>lub poprzez adres poczty elektronicznej:</w:t>
            </w:r>
            <w:r w:rsidR="0054288E" w:rsidRPr="0054288E">
              <w:rPr>
                <w:sz w:val="18"/>
                <w:szCs w:val="18"/>
              </w:rPr>
              <w:t xml:space="preserve"> </w:t>
            </w:r>
            <w:r w:rsidR="008C5704">
              <w:rPr>
                <w:rFonts w:ascii="Arial" w:hAnsi="Arial" w:cs="Arial"/>
                <w:sz w:val="20"/>
                <w:szCs w:val="20"/>
              </w:rPr>
              <w:t>iod@bskowal.pl</w:t>
            </w:r>
            <w:r w:rsidRPr="00F42DF2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6A502475" w14:textId="25A5C14A" w:rsidR="00F42DF2" w:rsidRDefault="009D3A33" w:rsidP="0054288E">
            <w:pPr>
              <w:pStyle w:val="Tekstpodstawowy21"/>
              <w:numPr>
                <w:ilvl w:val="0"/>
                <w:numId w:val="26"/>
              </w:numPr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2DF2">
              <w:rPr>
                <w:rFonts w:ascii="Arial" w:hAnsi="Arial" w:cs="Arial"/>
                <w:sz w:val="20"/>
                <w:szCs w:val="20"/>
              </w:rPr>
              <w:t>telefonicznie</w:t>
            </w:r>
            <w:r w:rsidR="0054288E" w:rsidRPr="0054288E">
              <w:rPr>
                <w:rFonts w:ascii="Arial" w:hAnsi="Arial" w:cs="Arial"/>
                <w:sz w:val="20"/>
                <w:szCs w:val="20"/>
              </w:rPr>
              <w:t>+48 54 284 22 03 (z telefonów komórkowych</w:t>
            </w:r>
            <w:r w:rsidR="0054288E">
              <w:rPr>
                <w:rFonts w:ascii="Arial" w:hAnsi="Arial" w:cs="Arial"/>
                <w:sz w:val="20"/>
                <w:szCs w:val="20"/>
              </w:rPr>
              <w:br/>
            </w:r>
            <w:r w:rsidR="0054288E" w:rsidRPr="0054288E">
              <w:rPr>
                <w:rFonts w:ascii="Arial" w:hAnsi="Arial" w:cs="Arial"/>
                <w:sz w:val="20"/>
                <w:szCs w:val="20"/>
              </w:rPr>
              <w:t xml:space="preserve"> i z zagranicy)</w:t>
            </w:r>
            <w:r w:rsidR="005428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42DF2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19A0F3D" w14:textId="74D685AF" w:rsidR="009D3A33" w:rsidRPr="00F42DF2" w:rsidRDefault="009D3A33" w:rsidP="0054288E">
            <w:pPr>
              <w:pStyle w:val="Tekstpodstawowy21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42DF2">
              <w:rPr>
                <w:rFonts w:ascii="Arial" w:hAnsi="Arial" w:cs="Arial"/>
                <w:sz w:val="20"/>
                <w:szCs w:val="20"/>
              </w:rPr>
              <w:t>pisemnie:</w:t>
            </w:r>
            <w:r w:rsidR="007670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288E" w:rsidRPr="0054288E">
              <w:rPr>
                <w:rFonts w:ascii="Arial" w:hAnsi="Arial" w:cs="Arial"/>
                <w:sz w:val="20"/>
                <w:szCs w:val="20"/>
              </w:rPr>
              <w:t>ul. Piłsudskiego 42, 87-820 Kowal</w:t>
            </w:r>
          </w:p>
        </w:tc>
      </w:tr>
      <w:tr w:rsidR="009D3A33" w:rsidRPr="00F42DF2" w14:paraId="0676560F" w14:textId="77777777" w:rsidTr="008E7D2D">
        <w:trPr>
          <w:jc w:val="center"/>
        </w:trPr>
        <w:tc>
          <w:tcPr>
            <w:tcW w:w="1824" w:type="dxa"/>
            <w:shd w:val="clear" w:color="auto" w:fill="A8D08D" w:themeFill="accent6" w:themeFillTint="99"/>
          </w:tcPr>
          <w:p w14:paraId="11A7EE23" w14:textId="77777777" w:rsidR="009D3A33" w:rsidRPr="00F42DF2" w:rsidRDefault="009D3A33" w:rsidP="00D129A1">
            <w:pPr>
              <w:pStyle w:val="Tekstpodstawowy21"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42DF2">
              <w:rPr>
                <w:rFonts w:ascii="Arial" w:hAnsi="Arial" w:cs="Arial"/>
                <w:b/>
                <w:sz w:val="20"/>
                <w:szCs w:val="20"/>
              </w:rPr>
              <w:t>Inspektor Ochrony Danych</w:t>
            </w:r>
          </w:p>
        </w:tc>
        <w:tc>
          <w:tcPr>
            <w:tcW w:w="7236" w:type="dxa"/>
          </w:tcPr>
          <w:p w14:paraId="0E65A154" w14:textId="70C50165" w:rsidR="005B3DB7" w:rsidRDefault="00653CA6" w:rsidP="00F42DF2">
            <w:pPr>
              <w:suppressAutoHyphens/>
              <w:spacing w:before="120" w:after="120" w:line="276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F42DF2">
              <w:rPr>
                <w:rFonts w:ascii="Arial" w:hAnsi="Arial" w:cs="Arial"/>
                <w:iCs/>
                <w:sz w:val="20"/>
                <w:szCs w:val="20"/>
              </w:rPr>
              <w:t xml:space="preserve">W </w:t>
            </w:r>
            <w:r w:rsidR="009C4AED">
              <w:rPr>
                <w:rFonts w:ascii="Arial" w:hAnsi="Arial" w:cs="Arial"/>
                <w:iCs/>
                <w:sz w:val="20"/>
                <w:szCs w:val="20"/>
              </w:rPr>
              <w:t>B</w:t>
            </w:r>
            <w:r w:rsidR="001B3EEB">
              <w:rPr>
                <w:rFonts w:ascii="Arial" w:hAnsi="Arial" w:cs="Arial"/>
                <w:iCs/>
                <w:sz w:val="20"/>
                <w:szCs w:val="20"/>
              </w:rPr>
              <w:t>anku</w:t>
            </w:r>
            <w:r w:rsidR="004C6A72" w:rsidRPr="00F42DF2">
              <w:rPr>
                <w:rFonts w:ascii="Arial" w:hAnsi="Arial" w:cs="Arial"/>
                <w:iCs/>
                <w:sz w:val="20"/>
                <w:szCs w:val="20"/>
              </w:rPr>
              <w:t xml:space="preserve"> został wyznaczony I</w:t>
            </w:r>
            <w:r w:rsidR="00EC0ABC" w:rsidRPr="00F42DF2">
              <w:rPr>
                <w:rFonts w:ascii="Arial" w:hAnsi="Arial" w:cs="Arial"/>
                <w:iCs/>
                <w:sz w:val="20"/>
                <w:szCs w:val="20"/>
              </w:rPr>
              <w:t>nspektor Ochrony D</w:t>
            </w:r>
            <w:r w:rsidRPr="00F42DF2">
              <w:rPr>
                <w:rFonts w:ascii="Arial" w:hAnsi="Arial" w:cs="Arial"/>
                <w:iCs/>
                <w:sz w:val="20"/>
                <w:szCs w:val="20"/>
              </w:rPr>
              <w:t>anych, z którym można się skontaktować</w:t>
            </w:r>
            <w:r w:rsidR="005B3DB7">
              <w:rPr>
                <w:rFonts w:ascii="Arial" w:hAnsi="Arial" w:cs="Arial"/>
                <w:iCs/>
                <w:sz w:val="20"/>
                <w:szCs w:val="20"/>
              </w:rPr>
              <w:t>:</w:t>
            </w:r>
            <w:r w:rsidRPr="00F42DF2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  <w:p w14:paraId="19D3E494" w14:textId="77777777" w:rsidR="005B3DB7" w:rsidRDefault="00653CA6" w:rsidP="005B3DB7">
            <w:pPr>
              <w:pStyle w:val="Akapitzlist"/>
              <w:numPr>
                <w:ilvl w:val="0"/>
                <w:numId w:val="27"/>
              </w:numPr>
              <w:suppressAutoHyphens/>
              <w:spacing w:before="120" w:after="120"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5B3DB7">
              <w:rPr>
                <w:rFonts w:ascii="Arial" w:hAnsi="Arial" w:cs="Arial"/>
                <w:iCs/>
                <w:sz w:val="20"/>
                <w:szCs w:val="20"/>
                <w:u w:val="single"/>
              </w:rPr>
              <w:t>pisemnie</w:t>
            </w:r>
            <w:r w:rsidRPr="005B3DB7">
              <w:rPr>
                <w:rFonts w:ascii="Arial" w:hAnsi="Arial" w:cs="Arial"/>
                <w:iCs/>
                <w:sz w:val="20"/>
                <w:szCs w:val="20"/>
              </w:rPr>
              <w:t xml:space="preserve"> na adres Administratora,</w:t>
            </w:r>
          </w:p>
          <w:p w14:paraId="52900DF1" w14:textId="46B1D4E7" w:rsidR="00F42DF2" w:rsidRPr="005B3DB7" w:rsidRDefault="00653CA6" w:rsidP="005B3DB7">
            <w:pPr>
              <w:pStyle w:val="Akapitzlist"/>
              <w:numPr>
                <w:ilvl w:val="0"/>
                <w:numId w:val="27"/>
              </w:numPr>
              <w:suppressAutoHyphens/>
              <w:spacing w:before="120" w:after="120"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5B3DB7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5B3DB7">
              <w:rPr>
                <w:rFonts w:ascii="Arial" w:hAnsi="Arial" w:cs="Arial"/>
                <w:iCs/>
                <w:sz w:val="20"/>
                <w:szCs w:val="20"/>
                <w:u w:val="single"/>
              </w:rPr>
              <w:t xml:space="preserve">elektronicznie </w:t>
            </w:r>
            <w:r w:rsidRPr="005B3DB7">
              <w:rPr>
                <w:rFonts w:ascii="Arial" w:hAnsi="Arial" w:cs="Arial"/>
                <w:iCs/>
                <w:sz w:val="20"/>
                <w:szCs w:val="20"/>
                <w:u w:val="single"/>
              </w:rPr>
              <w:t>e-mai</w:t>
            </w:r>
            <w:r w:rsidRPr="005B3DB7">
              <w:rPr>
                <w:rFonts w:ascii="Arial" w:hAnsi="Arial" w:cs="Arial"/>
                <w:iCs/>
                <w:sz w:val="20"/>
                <w:szCs w:val="20"/>
              </w:rPr>
              <w:t xml:space="preserve">l: </w:t>
            </w:r>
            <w:hyperlink r:id="rId8" w:history="1">
              <w:r w:rsidR="0054288E" w:rsidRPr="0054288E">
                <w:rPr>
                  <w:rStyle w:val="Hipercze"/>
                  <w:rFonts w:ascii="Arial" w:hAnsi="Arial" w:cs="Arial"/>
                  <w:iCs/>
                  <w:sz w:val="20"/>
                  <w:szCs w:val="20"/>
                </w:rPr>
                <w:t>iod@bskowal.pl</w:t>
              </w:r>
            </w:hyperlink>
            <w:hyperlink r:id="rId9" w:history="1"/>
          </w:p>
          <w:p w14:paraId="72677813" w14:textId="5C85C981" w:rsidR="009D3A33" w:rsidRPr="00F42DF2" w:rsidRDefault="00EC0ABC" w:rsidP="00F42DF2">
            <w:pPr>
              <w:suppressAutoHyphens/>
              <w:spacing w:before="120" w:after="12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2DF2">
              <w:rPr>
                <w:rFonts w:ascii="Arial" w:hAnsi="Arial" w:cs="Arial"/>
                <w:iCs/>
                <w:sz w:val="20"/>
                <w:szCs w:val="20"/>
              </w:rPr>
              <w:t>Z Inspektorem Ochrony D</w:t>
            </w:r>
            <w:r w:rsidR="00653CA6" w:rsidRPr="00F42DF2">
              <w:rPr>
                <w:rFonts w:ascii="Arial" w:hAnsi="Arial" w:cs="Arial"/>
                <w:iCs/>
                <w:sz w:val="20"/>
                <w:szCs w:val="20"/>
              </w:rPr>
              <w:t>anych można się kontaktować we wszystkich sprawach dotyczących przetwarzania danych osobowych oraz k</w:t>
            </w:r>
            <w:r w:rsidR="00A225E3" w:rsidRPr="00F42DF2">
              <w:rPr>
                <w:rFonts w:ascii="Arial" w:hAnsi="Arial" w:cs="Arial"/>
                <w:iCs/>
                <w:sz w:val="20"/>
                <w:szCs w:val="20"/>
              </w:rPr>
              <w:t xml:space="preserve">orzystania </w:t>
            </w:r>
            <w:r w:rsidR="00F42DF2">
              <w:rPr>
                <w:rFonts w:ascii="Arial" w:hAnsi="Arial" w:cs="Arial"/>
                <w:iCs/>
                <w:sz w:val="20"/>
                <w:szCs w:val="20"/>
              </w:rPr>
              <w:br/>
            </w:r>
            <w:r w:rsidR="00A225E3" w:rsidRPr="00F42DF2">
              <w:rPr>
                <w:rFonts w:ascii="Arial" w:hAnsi="Arial" w:cs="Arial"/>
                <w:iCs/>
                <w:sz w:val="20"/>
                <w:szCs w:val="20"/>
              </w:rPr>
              <w:t>z praw przysługujących na mocy Rozporządzenia</w:t>
            </w:r>
            <w:r w:rsidR="00653CA6" w:rsidRPr="00F42DF2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</w:tr>
      <w:tr w:rsidR="00804024" w:rsidRPr="00F42DF2" w14:paraId="7503C058" w14:textId="77777777" w:rsidTr="008E7D2D">
        <w:trPr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5C8BCA05" w14:textId="77777777" w:rsidR="00804024" w:rsidRPr="00F42DF2" w:rsidRDefault="00804024">
            <w:pPr>
              <w:pStyle w:val="Tekstpodstawowy21"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42DF2">
              <w:rPr>
                <w:rFonts w:ascii="Arial" w:hAnsi="Arial" w:cs="Arial"/>
                <w:b/>
                <w:sz w:val="20"/>
                <w:szCs w:val="20"/>
              </w:rPr>
              <w:t>Kategorie danych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F6DB" w14:textId="5CC1873B" w:rsidR="00804024" w:rsidRPr="00F42DF2" w:rsidRDefault="00804024">
            <w:pPr>
              <w:pStyle w:val="Tekstpodstawowy2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42DF2">
              <w:rPr>
                <w:rFonts w:ascii="Arial" w:hAnsi="Arial" w:cs="Arial"/>
                <w:sz w:val="20"/>
                <w:szCs w:val="20"/>
              </w:rPr>
              <w:t>Bank przetwar</w:t>
            </w:r>
            <w:r w:rsidR="00C70B56">
              <w:rPr>
                <w:rFonts w:ascii="Arial" w:hAnsi="Arial" w:cs="Arial"/>
                <w:sz w:val="20"/>
                <w:szCs w:val="20"/>
              </w:rPr>
              <w:t xml:space="preserve">za w szczególności następujące </w:t>
            </w:r>
            <w:r w:rsidRPr="00F42DF2">
              <w:rPr>
                <w:rFonts w:ascii="Arial" w:hAnsi="Arial" w:cs="Arial"/>
                <w:sz w:val="20"/>
                <w:szCs w:val="20"/>
              </w:rPr>
              <w:t>Pani/Pana dan</w:t>
            </w:r>
            <w:r w:rsidR="00C70B56">
              <w:rPr>
                <w:rFonts w:ascii="Arial" w:hAnsi="Arial" w:cs="Arial"/>
                <w:sz w:val="20"/>
                <w:szCs w:val="20"/>
              </w:rPr>
              <w:t>e</w:t>
            </w:r>
            <w:r w:rsidRPr="00F42DF2">
              <w:rPr>
                <w:rFonts w:ascii="Arial" w:hAnsi="Arial" w:cs="Arial"/>
                <w:sz w:val="20"/>
                <w:szCs w:val="20"/>
              </w:rPr>
              <w:t xml:space="preserve"> osobow</w:t>
            </w:r>
            <w:r w:rsidR="00C70B56">
              <w:rPr>
                <w:rFonts w:ascii="Arial" w:hAnsi="Arial" w:cs="Arial"/>
                <w:sz w:val="20"/>
                <w:szCs w:val="20"/>
              </w:rPr>
              <w:t>e</w:t>
            </w:r>
            <w:r w:rsidRPr="00F42DF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4C0C4A6" w14:textId="076DC5A4" w:rsidR="00C70B56" w:rsidRDefault="00E469F8" w:rsidP="00C70B56">
            <w:pPr>
              <w:pStyle w:val="Tekstpodstawowy21"/>
              <w:numPr>
                <w:ilvl w:val="0"/>
                <w:numId w:val="3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dane zawarte w wypełnionej przez Panią/Pana</w:t>
            </w:r>
            <w:r w:rsidR="00AB1A25">
              <w:rPr>
                <w:rFonts w:ascii="Arial" w:hAnsi="Arial" w:cs="Arial"/>
                <w:sz w:val="20"/>
                <w:szCs w:val="20"/>
              </w:rPr>
              <w:t xml:space="preserve"> arkuszu informacyjnym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13C19A4B" w14:textId="485DC250" w:rsidR="00C70B56" w:rsidRDefault="00C70B56" w:rsidP="00C70B56">
            <w:pPr>
              <w:pStyle w:val="Tekstpodstawowy21"/>
              <w:numPr>
                <w:ilvl w:val="0"/>
                <w:numId w:val="3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dane zawarte w </w:t>
            </w:r>
            <w:r w:rsidR="00E469F8">
              <w:rPr>
                <w:rFonts w:ascii="Arial" w:hAnsi="Arial" w:cs="Arial"/>
                <w:sz w:val="20"/>
                <w:szCs w:val="20"/>
              </w:rPr>
              <w:t xml:space="preserve">uchwałach </w:t>
            </w:r>
            <w:r w:rsidR="00642528">
              <w:rPr>
                <w:rFonts w:ascii="Arial" w:hAnsi="Arial" w:cs="Arial"/>
                <w:sz w:val="20"/>
                <w:szCs w:val="20"/>
              </w:rPr>
              <w:t>Zebrania</w:t>
            </w:r>
            <w:r w:rsidR="009C4AED">
              <w:rPr>
                <w:rFonts w:ascii="Arial" w:hAnsi="Arial" w:cs="Arial"/>
                <w:sz w:val="20"/>
                <w:szCs w:val="20"/>
              </w:rPr>
              <w:t xml:space="preserve"> Przedstawicieli</w:t>
            </w:r>
            <w:r w:rsidR="00E469F8">
              <w:rPr>
                <w:rFonts w:ascii="Arial" w:hAnsi="Arial" w:cs="Arial"/>
                <w:sz w:val="20"/>
                <w:szCs w:val="20"/>
              </w:rPr>
              <w:t xml:space="preserve"> Banku</w:t>
            </w:r>
            <w:r w:rsidR="0013730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7410CDDF" w14:textId="1EC27F9B" w:rsidR="00D72E55" w:rsidRPr="00D66235" w:rsidRDefault="0033085A">
            <w:pPr>
              <w:pStyle w:val="Tekstpodstawowy2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66235">
              <w:rPr>
                <w:rFonts w:ascii="Arial" w:hAnsi="Arial" w:cs="Arial"/>
                <w:sz w:val="20"/>
                <w:szCs w:val="20"/>
              </w:rPr>
              <w:t>w</w:t>
            </w:r>
            <w:r w:rsidR="00D72E55" w:rsidRPr="00D66235">
              <w:rPr>
                <w:rFonts w:ascii="Arial" w:hAnsi="Arial" w:cs="Arial"/>
                <w:sz w:val="20"/>
                <w:szCs w:val="20"/>
              </w:rPr>
              <w:t xml:space="preserve"> tym m.in.:</w:t>
            </w:r>
          </w:p>
          <w:p w14:paraId="2F783587" w14:textId="6E216C16" w:rsidR="00901A8D" w:rsidRDefault="00D72E55" w:rsidP="00901A8D">
            <w:pPr>
              <w:pStyle w:val="Akapitzlist"/>
              <w:ind w:left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A8D">
              <w:rPr>
                <w:rFonts w:ascii="Arial" w:hAnsi="Arial" w:cs="Arial"/>
                <w:sz w:val="20"/>
                <w:szCs w:val="20"/>
              </w:rPr>
              <w:t>imię i nazwisko, dat</w:t>
            </w:r>
            <w:r w:rsidR="00901A8D">
              <w:rPr>
                <w:rFonts w:ascii="Arial" w:hAnsi="Arial" w:cs="Arial"/>
                <w:sz w:val="20"/>
                <w:szCs w:val="20"/>
              </w:rPr>
              <w:t>a</w:t>
            </w:r>
            <w:r w:rsidRPr="00901A8D">
              <w:rPr>
                <w:rFonts w:ascii="Arial" w:hAnsi="Arial" w:cs="Arial"/>
                <w:sz w:val="20"/>
                <w:szCs w:val="20"/>
              </w:rPr>
              <w:t xml:space="preserve"> urodzenia, </w:t>
            </w:r>
            <w:r w:rsidR="00901A8D" w:rsidRPr="00901A8D">
              <w:rPr>
                <w:rFonts w:ascii="Arial" w:hAnsi="Arial" w:cs="Arial"/>
                <w:sz w:val="20"/>
                <w:szCs w:val="20"/>
              </w:rPr>
              <w:t xml:space="preserve">dane dot. wykształcenia, </w:t>
            </w:r>
            <w:r w:rsidR="00901A8D">
              <w:rPr>
                <w:rFonts w:ascii="Arial" w:hAnsi="Arial" w:cs="Arial"/>
                <w:sz w:val="20"/>
                <w:szCs w:val="20"/>
              </w:rPr>
              <w:t xml:space="preserve">ocena przez przełożonego i samoocena </w:t>
            </w:r>
            <w:r w:rsidR="00901A8D" w:rsidRPr="00901A8D">
              <w:rPr>
                <w:rFonts w:ascii="Arial" w:hAnsi="Arial" w:cs="Arial"/>
                <w:sz w:val="20"/>
                <w:szCs w:val="20"/>
              </w:rPr>
              <w:t>dan</w:t>
            </w:r>
            <w:r w:rsidR="00901A8D">
              <w:rPr>
                <w:rFonts w:ascii="Arial" w:hAnsi="Arial" w:cs="Arial"/>
                <w:sz w:val="20"/>
                <w:szCs w:val="20"/>
              </w:rPr>
              <w:t>ych</w:t>
            </w:r>
            <w:r w:rsidR="00901A8D" w:rsidRPr="00901A8D">
              <w:rPr>
                <w:rFonts w:ascii="Arial" w:hAnsi="Arial" w:cs="Arial"/>
                <w:sz w:val="20"/>
                <w:szCs w:val="20"/>
              </w:rPr>
              <w:t xml:space="preserve"> dot. kompetencji miękkich</w:t>
            </w:r>
            <w:r w:rsidR="00901A8D">
              <w:rPr>
                <w:rFonts w:ascii="Arial" w:hAnsi="Arial" w:cs="Arial"/>
                <w:sz w:val="20"/>
                <w:szCs w:val="20"/>
              </w:rPr>
              <w:t xml:space="preserve"> (przywództwo, zarządzanie czasem, komunikacja, współpraca)</w:t>
            </w:r>
            <w:r w:rsidR="00901A8D" w:rsidRPr="00901A8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01A8D">
              <w:rPr>
                <w:rFonts w:ascii="Arial" w:hAnsi="Arial" w:cs="Arial"/>
                <w:sz w:val="20"/>
                <w:szCs w:val="20"/>
              </w:rPr>
              <w:t>przebieg zatrudnienia,</w:t>
            </w:r>
            <w:r w:rsidR="00901A8D">
              <w:rPr>
                <w:rFonts w:ascii="Arial" w:hAnsi="Arial" w:cs="Arial"/>
                <w:sz w:val="20"/>
                <w:szCs w:val="20"/>
              </w:rPr>
              <w:t xml:space="preserve"> informacje dot. prowadzenia działalności gospodarczej, pełnione funkcje, </w:t>
            </w:r>
            <w:r w:rsidR="00901A8D" w:rsidRPr="00901A8D">
              <w:rPr>
                <w:rFonts w:ascii="Arial" w:hAnsi="Arial" w:cs="Arial"/>
                <w:sz w:val="20"/>
                <w:szCs w:val="20"/>
              </w:rPr>
              <w:t xml:space="preserve">informacje czy Kandydat </w:t>
            </w:r>
            <w:r w:rsidR="00C9471E">
              <w:rPr>
                <w:rFonts w:ascii="Arial" w:hAnsi="Arial" w:cs="Arial"/>
                <w:sz w:val="20"/>
                <w:szCs w:val="20"/>
              </w:rPr>
              <w:t xml:space="preserve">/ członek Rady Nadzorczej </w:t>
            </w:r>
            <w:r w:rsidR="00901A8D" w:rsidRPr="00901A8D">
              <w:rPr>
                <w:rFonts w:ascii="Arial" w:hAnsi="Arial" w:cs="Arial"/>
                <w:sz w:val="20"/>
                <w:szCs w:val="20"/>
              </w:rPr>
              <w:t>był karany i cz</w:t>
            </w:r>
            <w:r w:rsidR="00901A8D">
              <w:rPr>
                <w:rFonts w:ascii="Arial" w:hAnsi="Arial" w:cs="Arial"/>
                <w:sz w:val="20"/>
                <w:szCs w:val="20"/>
              </w:rPr>
              <w:t>y nie ma zaległości podatkowych.</w:t>
            </w:r>
          </w:p>
          <w:p w14:paraId="6B8C00B3" w14:textId="04A130EC" w:rsidR="00804024" w:rsidRPr="00F42DF2" w:rsidRDefault="00804024" w:rsidP="00901A8D">
            <w:pPr>
              <w:pStyle w:val="Akapitzlist"/>
              <w:ind w:left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024" w:rsidRPr="00F42DF2" w14:paraId="2911CA6B" w14:textId="77777777" w:rsidTr="008E7D2D">
        <w:trPr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BF6F0C6" w14:textId="77777777" w:rsidR="00804024" w:rsidRPr="00F42DF2" w:rsidRDefault="00804024">
            <w:pPr>
              <w:pStyle w:val="Tekstpodstawowy21"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42DF2">
              <w:rPr>
                <w:rFonts w:ascii="Arial" w:hAnsi="Arial" w:cs="Arial"/>
                <w:b/>
                <w:sz w:val="20"/>
                <w:szCs w:val="20"/>
              </w:rPr>
              <w:t xml:space="preserve">Źródło danych 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5329" w14:textId="5B9DBC9F" w:rsidR="0053630A" w:rsidRDefault="00C9471E" w:rsidP="00CB2FA3">
            <w:pPr>
              <w:pStyle w:val="Tekstpodstawowy2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804024" w:rsidRPr="00F42DF2">
              <w:rPr>
                <w:rFonts w:ascii="Arial" w:hAnsi="Arial" w:cs="Arial"/>
                <w:sz w:val="20"/>
                <w:szCs w:val="20"/>
              </w:rPr>
              <w:t>ane</w:t>
            </w:r>
            <w:r w:rsidR="00C70B56">
              <w:rPr>
                <w:rFonts w:ascii="Arial" w:hAnsi="Arial" w:cs="Arial"/>
                <w:sz w:val="20"/>
                <w:szCs w:val="20"/>
              </w:rPr>
              <w:t xml:space="preserve"> osobowe</w:t>
            </w:r>
            <w:r w:rsidR="00804024" w:rsidRPr="00F42DF2">
              <w:rPr>
                <w:rFonts w:ascii="Arial" w:hAnsi="Arial" w:cs="Arial"/>
                <w:sz w:val="20"/>
                <w:szCs w:val="20"/>
              </w:rPr>
              <w:t xml:space="preserve"> Bank pozyskuje</w:t>
            </w:r>
            <w:r w:rsidR="00A83742">
              <w:rPr>
                <w:rFonts w:ascii="Arial" w:hAnsi="Arial" w:cs="Arial"/>
                <w:sz w:val="20"/>
                <w:szCs w:val="20"/>
              </w:rPr>
              <w:t xml:space="preserve"> bezpośrednio od kandydata/członka Rady Nadzorczej</w:t>
            </w:r>
            <w:r w:rsidR="00D0427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B7F98B2" w14:textId="137411A7" w:rsidR="00804024" w:rsidRPr="00F42DF2" w:rsidRDefault="00804024" w:rsidP="00E469F8">
            <w:pPr>
              <w:pStyle w:val="Tekstpodstawowy21"/>
              <w:spacing w:line="276" w:lineRule="auto"/>
              <w:ind w:left="704" w:hanging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3A33" w:rsidRPr="00F42DF2" w14:paraId="7C02CF98" w14:textId="77777777" w:rsidTr="008E7D2D">
        <w:trPr>
          <w:jc w:val="center"/>
        </w:trPr>
        <w:tc>
          <w:tcPr>
            <w:tcW w:w="1824" w:type="dxa"/>
            <w:shd w:val="clear" w:color="auto" w:fill="A8D08D" w:themeFill="accent6" w:themeFillTint="99"/>
          </w:tcPr>
          <w:p w14:paraId="04D03952" w14:textId="77777777" w:rsidR="009D3A33" w:rsidRPr="00F42DF2" w:rsidRDefault="009D3A33" w:rsidP="00D129A1">
            <w:pPr>
              <w:pStyle w:val="Tekstpodstawowy21"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42DF2">
              <w:rPr>
                <w:rFonts w:ascii="Arial" w:hAnsi="Arial" w:cs="Arial"/>
                <w:b/>
                <w:sz w:val="20"/>
                <w:szCs w:val="20"/>
              </w:rPr>
              <w:t xml:space="preserve">Cele przetwarzania oraz podstawa </w:t>
            </w:r>
            <w:r w:rsidRPr="00F42DF2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prawna przetwarzania </w:t>
            </w:r>
          </w:p>
        </w:tc>
        <w:tc>
          <w:tcPr>
            <w:tcW w:w="7236" w:type="dxa"/>
          </w:tcPr>
          <w:p w14:paraId="60CAB3CA" w14:textId="2818AE20" w:rsidR="00653CA6" w:rsidRPr="00F42DF2" w:rsidRDefault="00A558C1" w:rsidP="00D32E06">
            <w:pPr>
              <w:suppressAutoHyphens/>
              <w:spacing w:before="120" w:after="12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2DF2">
              <w:rPr>
                <w:rFonts w:ascii="Arial" w:hAnsi="Arial" w:cs="Arial"/>
                <w:sz w:val="20"/>
                <w:szCs w:val="20"/>
              </w:rPr>
              <w:lastRenderedPageBreak/>
              <w:t xml:space="preserve">Bank </w:t>
            </w:r>
            <w:r w:rsidR="00653CA6" w:rsidRPr="00F42DF2">
              <w:rPr>
                <w:rFonts w:ascii="Arial" w:hAnsi="Arial" w:cs="Arial"/>
                <w:sz w:val="20"/>
                <w:szCs w:val="20"/>
              </w:rPr>
              <w:t xml:space="preserve">będzie przetwarzał </w:t>
            </w:r>
            <w:r w:rsidR="00DC24C8" w:rsidRPr="00F42DF2">
              <w:rPr>
                <w:rFonts w:ascii="Arial" w:hAnsi="Arial" w:cs="Arial"/>
                <w:sz w:val="20"/>
                <w:szCs w:val="20"/>
              </w:rPr>
              <w:t xml:space="preserve">Pani/Pana dane </w:t>
            </w:r>
            <w:r w:rsidR="00653CA6" w:rsidRPr="00F42DF2">
              <w:rPr>
                <w:rFonts w:ascii="Arial" w:hAnsi="Arial" w:cs="Arial"/>
                <w:iCs/>
                <w:sz w:val="20"/>
                <w:szCs w:val="20"/>
              </w:rPr>
              <w:t>w celu:</w:t>
            </w:r>
          </w:p>
          <w:p w14:paraId="093A594E" w14:textId="2A282599" w:rsidR="0053630A" w:rsidRPr="00D72E55" w:rsidRDefault="00A83742" w:rsidP="0065607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celu przeprowadzenia oceny odpowiedniości tj. w celu oceny czy spełnia Pan/Pani wymogi, o których mowa w art. 22aa ustawy Prawo bankowe oraz w Wytycznych EBA z dnia </w:t>
            </w:r>
            <w:r w:rsidR="00E9553C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.0</w:t>
            </w:r>
            <w:r w:rsidR="00E9553C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.20</w:t>
            </w:r>
            <w:r w:rsidR="00E9553C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 w sprawie oceny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odpowiedniości członków organu zarządzającego i osób pełniących najważniejsze funkcje. </w:t>
            </w:r>
            <w:r w:rsidR="0053630A" w:rsidRPr="00D72E55">
              <w:rPr>
                <w:rFonts w:ascii="Arial" w:hAnsi="Arial" w:cs="Arial"/>
                <w:sz w:val="20"/>
                <w:szCs w:val="20"/>
              </w:rPr>
              <w:t xml:space="preserve">). </w:t>
            </w:r>
          </w:p>
          <w:p w14:paraId="343F5092" w14:textId="2C4CAE37" w:rsidR="00152871" w:rsidRPr="0065607A" w:rsidRDefault="00852D94" w:rsidP="00852D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53630A" w:rsidRPr="0065607A">
              <w:rPr>
                <w:rFonts w:ascii="Arial" w:hAnsi="Arial" w:cs="Arial"/>
                <w:sz w:val="20"/>
                <w:szCs w:val="20"/>
              </w:rPr>
              <w:t xml:space="preserve">odstawą przetwarzania jest art. 6 ust. 1 lit. </w:t>
            </w:r>
            <w:r w:rsidR="00A83742">
              <w:rPr>
                <w:rFonts w:ascii="Arial" w:hAnsi="Arial" w:cs="Arial"/>
                <w:sz w:val="20"/>
                <w:szCs w:val="20"/>
              </w:rPr>
              <w:t>c</w:t>
            </w:r>
            <w:r w:rsidR="0053630A" w:rsidRPr="0065607A">
              <w:rPr>
                <w:rFonts w:ascii="Arial" w:hAnsi="Arial" w:cs="Arial"/>
                <w:sz w:val="20"/>
                <w:szCs w:val="20"/>
              </w:rPr>
              <w:t xml:space="preserve"> RODO.</w:t>
            </w:r>
          </w:p>
        </w:tc>
      </w:tr>
      <w:tr w:rsidR="005B206E" w:rsidRPr="00F42DF2" w14:paraId="021B9BD3" w14:textId="77777777" w:rsidTr="008E7D2D">
        <w:trPr>
          <w:jc w:val="center"/>
        </w:trPr>
        <w:tc>
          <w:tcPr>
            <w:tcW w:w="1824" w:type="dxa"/>
            <w:shd w:val="clear" w:color="auto" w:fill="A8D08D" w:themeFill="accent6" w:themeFillTint="99"/>
          </w:tcPr>
          <w:p w14:paraId="12E30344" w14:textId="77777777" w:rsidR="005B206E" w:rsidRPr="00F42DF2" w:rsidRDefault="005B206E" w:rsidP="005B206E">
            <w:pPr>
              <w:pStyle w:val="Tekstpodstawowy21"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42DF2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Okres przez który dane będą przechowywane </w:t>
            </w:r>
          </w:p>
        </w:tc>
        <w:tc>
          <w:tcPr>
            <w:tcW w:w="7236" w:type="dxa"/>
          </w:tcPr>
          <w:p w14:paraId="63F39C89" w14:textId="63908C18" w:rsidR="00C9471E" w:rsidRPr="009C4AED" w:rsidRDefault="00C9471E" w:rsidP="00E9553C">
            <w:pPr>
              <w:pStyle w:val="Tekstpodstawowywcity"/>
              <w:spacing w:line="240" w:lineRule="auto"/>
              <w:ind w:left="0"/>
              <w:jc w:val="both"/>
              <w:rPr>
                <w:rFonts w:cs="Arial"/>
                <w:lang w:val="pl-PL"/>
              </w:rPr>
            </w:pPr>
            <w:r w:rsidRPr="00E9553C">
              <w:rPr>
                <w:rFonts w:cs="Arial"/>
                <w:sz w:val="20"/>
                <w:lang w:val="pl-PL"/>
              </w:rPr>
              <w:t xml:space="preserve">W związku z przeprowadzoną oceną odpowiedniości – przez okres 25 lat od dnia złożenia oświadczeń w celu oceny spełnienia wymogów, </w:t>
            </w:r>
            <w:r w:rsidRPr="00E9553C">
              <w:rPr>
                <w:rFonts w:cs="Arial"/>
                <w:sz w:val="20"/>
                <w:lang w:val="pl-PL"/>
              </w:rPr>
              <w:br/>
              <w:t xml:space="preserve">o których mowa w art. 22aa ustawy Prawo bankowe oraz </w:t>
            </w:r>
            <w:r w:rsidRPr="00E9553C">
              <w:rPr>
                <w:rFonts w:cs="Arial"/>
                <w:sz w:val="20"/>
                <w:lang w:val="pl-PL"/>
              </w:rPr>
              <w:br/>
              <w:t xml:space="preserve">w Wytycznych EBA z dnia </w:t>
            </w:r>
            <w:r w:rsidR="00E9553C">
              <w:rPr>
                <w:rFonts w:cs="Arial"/>
                <w:sz w:val="20"/>
                <w:lang w:val="pl-PL"/>
              </w:rPr>
              <w:t>2</w:t>
            </w:r>
            <w:r w:rsidRPr="00E9553C">
              <w:rPr>
                <w:rFonts w:cs="Arial"/>
                <w:sz w:val="20"/>
                <w:lang w:val="pl-PL"/>
              </w:rPr>
              <w:t>.0</w:t>
            </w:r>
            <w:r w:rsidR="00E9553C">
              <w:rPr>
                <w:rFonts w:cs="Arial"/>
                <w:sz w:val="20"/>
                <w:lang w:val="pl-PL"/>
              </w:rPr>
              <w:t>7</w:t>
            </w:r>
            <w:r w:rsidRPr="00E9553C">
              <w:rPr>
                <w:rFonts w:cs="Arial"/>
                <w:sz w:val="20"/>
                <w:lang w:val="pl-PL"/>
              </w:rPr>
              <w:t>.20</w:t>
            </w:r>
            <w:r w:rsidR="00E9553C">
              <w:rPr>
                <w:rFonts w:cs="Arial"/>
                <w:sz w:val="20"/>
                <w:lang w:val="pl-PL"/>
              </w:rPr>
              <w:t>21</w:t>
            </w:r>
            <w:r w:rsidRPr="00E9553C">
              <w:rPr>
                <w:rFonts w:cs="Arial"/>
                <w:sz w:val="20"/>
                <w:lang w:val="pl-PL"/>
              </w:rPr>
              <w:t xml:space="preserve"> r. w sprawie oceny odpowiedniości członków organu zarządzającego i osób pełniących najważniejsze funkcje.</w:t>
            </w:r>
          </w:p>
          <w:p w14:paraId="64B15520" w14:textId="7645CCCD" w:rsidR="005B206E" w:rsidRPr="00F42DF2" w:rsidRDefault="005B206E" w:rsidP="00E9553C">
            <w:pPr>
              <w:pStyle w:val="Tekstpodstawowywcity"/>
              <w:spacing w:line="240" w:lineRule="auto"/>
              <w:ind w:left="421"/>
              <w:jc w:val="both"/>
              <w:rPr>
                <w:rFonts w:cs="Arial"/>
                <w:sz w:val="20"/>
              </w:rPr>
            </w:pPr>
          </w:p>
        </w:tc>
      </w:tr>
      <w:tr w:rsidR="005B206E" w:rsidRPr="00F42DF2" w14:paraId="41082957" w14:textId="77777777" w:rsidTr="008E7D2D">
        <w:trPr>
          <w:jc w:val="center"/>
        </w:trPr>
        <w:tc>
          <w:tcPr>
            <w:tcW w:w="1824" w:type="dxa"/>
            <w:shd w:val="clear" w:color="auto" w:fill="A8D08D" w:themeFill="accent6" w:themeFillTint="99"/>
          </w:tcPr>
          <w:p w14:paraId="7835900B" w14:textId="77777777" w:rsidR="005B206E" w:rsidRPr="00F42DF2" w:rsidRDefault="005B206E" w:rsidP="005B206E">
            <w:pPr>
              <w:pStyle w:val="Tekstpodstawowy21"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42DF2">
              <w:rPr>
                <w:rFonts w:ascii="Arial" w:hAnsi="Arial" w:cs="Arial"/>
                <w:b/>
                <w:sz w:val="20"/>
                <w:szCs w:val="20"/>
              </w:rPr>
              <w:t>Odbiorcy danych</w:t>
            </w:r>
          </w:p>
        </w:tc>
        <w:tc>
          <w:tcPr>
            <w:tcW w:w="7236" w:type="dxa"/>
          </w:tcPr>
          <w:p w14:paraId="77097631" w14:textId="07615281" w:rsidR="005B206E" w:rsidRPr="00F42DF2" w:rsidRDefault="00274B94" w:rsidP="001B3EEB">
            <w:pPr>
              <w:suppressAutoHyphens/>
              <w:spacing w:before="120" w:after="12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2DF2">
              <w:rPr>
                <w:rFonts w:ascii="Arial" w:hAnsi="Arial" w:cs="Arial"/>
                <w:sz w:val="20"/>
                <w:szCs w:val="20"/>
              </w:rPr>
              <w:t>W</w:t>
            </w:r>
            <w:r w:rsidR="005B206E" w:rsidRPr="00F42DF2">
              <w:rPr>
                <w:rFonts w:ascii="Arial" w:hAnsi="Arial" w:cs="Arial"/>
                <w:sz w:val="20"/>
                <w:szCs w:val="20"/>
              </w:rPr>
              <w:t xml:space="preserve"> celach</w:t>
            </w:r>
            <w:r w:rsidRPr="00F42DF2">
              <w:rPr>
                <w:rFonts w:ascii="Arial" w:hAnsi="Arial" w:cs="Arial"/>
                <w:sz w:val="20"/>
                <w:szCs w:val="20"/>
              </w:rPr>
              <w:t xml:space="preserve"> wskazanych powyżej </w:t>
            </w:r>
            <w:r w:rsidR="00152871" w:rsidRPr="00F42DF2">
              <w:rPr>
                <w:rFonts w:ascii="Arial" w:hAnsi="Arial" w:cs="Arial"/>
                <w:sz w:val="20"/>
                <w:szCs w:val="20"/>
              </w:rPr>
              <w:t>dane osobowe</w:t>
            </w:r>
            <w:r w:rsidR="00D51E1D" w:rsidRPr="00F42DF2">
              <w:rPr>
                <w:rFonts w:ascii="Arial" w:hAnsi="Arial" w:cs="Arial"/>
                <w:sz w:val="20"/>
                <w:szCs w:val="20"/>
              </w:rPr>
              <w:t xml:space="preserve"> Pani/Pana</w:t>
            </w:r>
            <w:r w:rsidR="005B206E" w:rsidRPr="00F42D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607A">
              <w:rPr>
                <w:rFonts w:ascii="Arial" w:hAnsi="Arial" w:cs="Arial"/>
                <w:sz w:val="20"/>
                <w:szCs w:val="20"/>
              </w:rPr>
              <w:t>będą</w:t>
            </w:r>
            <w:r w:rsidR="005B206E" w:rsidRPr="00F42DF2">
              <w:rPr>
                <w:rFonts w:ascii="Arial" w:hAnsi="Arial" w:cs="Arial"/>
                <w:sz w:val="20"/>
                <w:szCs w:val="20"/>
              </w:rPr>
              <w:t xml:space="preserve"> udostępniane przez </w:t>
            </w:r>
            <w:r w:rsidR="00A558C1" w:rsidRPr="00852D94">
              <w:rPr>
                <w:rFonts w:ascii="Arial" w:hAnsi="Arial" w:cs="Arial"/>
                <w:sz w:val="20"/>
                <w:szCs w:val="20"/>
              </w:rPr>
              <w:t xml:space="preserve">Bank </w:t>
            </w:r>
            <w:r w:rsidR="00642528">
              <w:rPr>
                <w:rFonts w:ascii="Arial" w:hAnsi="Arial" w:cs="Arial"/>
                <w:sz w:val="20"/>
                <w:szCs w:val="20"/>
              </w:rPr>
              <w:t>Zebraniu</w:t>
            </w:r>
            <w:r w:rsidR="00A83742">
              <w:rPr>
                <w:rFonts w:ascii="Arial" w:hAnsi="Arial" w:cs="Arial"/>
                <w:sz w:val="20"/>
                <w:szCs w:val="20"/>
              </w:rPr>
              <w:t xml:space="preserve"> Przedstawicieli</w:t>
            </w:r>
            <w:r w:rsidR="0065607A" w:rsidRPr="00852D94">
              <w:rPr>
                <w:rFonts w:ascii="Arial" w:hAnsi="Arial" w:cs="Arial"/>
                <w:sz w:val="20"/>
                <w:szCs w:val="20"/>
              </w:rPr>
              <w:t xml:space="preserve"> Banku i KNF</w:t>
            </w:r>
            <w:r w:rsidR="005B206E" w:rsidRPr="00852D9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B206E" w:rsidRPr="00F42DF2" w14:paraId="3F579640" w14:textId="77777777" w:rsidTr="0033085A">
        <w:trPr>
          <w:trHeight w:val="1048"/>
          <w:jc w:val="center"/>
        </w:trPr>
        <w:tc>
          <w:tcPr>
            <w:tcW w:w="1824" w:type="dxa"/>
            <w:shd w:val="clear" w:color="auto" w:fill="A8D08D" w:themeFill="accent6" w:themeFillTint="99"/>
          </w:tcPr>
          <w:p w14:paraId="786E88E0" w14:textId="2A758624" w:rsidR="005B206E" w:rsidRPr="0065607A" w:rsidRDefault="005B206E" w:rsidP="0033085A">
            <w:pPr>
              <w:pStyle w:val="Tekstpodstawowy21"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5607A">
              <w:rPr>
                <w:rFonts w:ascii="Arial" w:hAnsi="Arial" w:cs="Arial"/>
                <w:b/>
                <w:sz w:val="20"/>
                <w:szCs w:val="20"/>
              </w:rPr>
              <w:t>Profilowanie oraz zautomatyzowane podejmowanie decyzji</w:t>
            </w:r>
          </w:p>
        </w:tc>
        <w:tc>
          <w:tcPr>
            <w:tcW w:w="7236" w:type="dxa"/>
          </w:tcPr>
          <w:p w14:paraId="5B2541BB" w14:textId="671F9326" w:rsidR="0065607A" w:rsidRPr="0065607A" w:rsidRDefault="0065607A" w:rsidP="00840855">
            <w:pPr>
              <w:suppressAutoHyphens/>
              <w:spacing w:before="120" w:after="12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607A">
              <w:rPr>
                <w:rFonts w:ascii="Arial" w:hAnsi="Arial" w:cs="Arial"/>
                <w:sz w:val="20"/>
                <w:szCs w:val="20"/>
              </w:rPr>
              <w:t>Bank nie wykorzystuje systemów profilujących ani systemów prowadzących do</w:t>
            </w:r>
            <w:r w:rsidR="00840855">
              <w:rPr>
                <w:rFonts w:ascii="Arial" w:hAnsi="Arial" w:cs="Arial"/>
                <w:sz w:val="20"/>
                <w:szCs w:val="20"/>
              </w:rPr>
              <w:t> </w:t>
            </w:r>
            <w:r w:rsidRPr="0065607A">
              <w:rPr>
                <w:rFonts w:ascii="Arial" w:hAnsi="Arial" w:cs="Arial"/>
                <w:sz w:val="20"/>
                <w:szCs w:val="20"/>
              </w:rPr>
              <w:t>zautomatyzowanego podejmowania jakichkolwiek decyzji dotyczących danych osobowych Pani/Pana.</w:t>
            </w:r>
          </w:p>
        </w:tc>
      </w:tr>
      <w:tr w:rsidR="005B206E" w:rsidRPr="00F42DF2" w14:paraId="44784CC6" w14:textId="77777777" w:rsidTr="008E7D2D">
        <w:trPr>
          <w:jc w:val="center"/>
        </w:trPr>
        <w:tc>
          <w:tcPr>
            <w:tcW w:w="1824" w:type="dxa"/>
            <w:shd w:val="clear" w:color="auto" w:fill="A8D08D" w:themeFill="accent6" w:themeFillTint="99"/>
          </w:tcPr>
          <w:p w14:paraId="1E2BDDA2" w14:textId="77777777" w:rsidR="005B206E" w:rsidRPr="00F42DF2" w:rsidRDefault="005B206E" w:rsidP="005B206E">
            <w:pPr>
              <w:pStyle w:val="Tekstpodstawowy21"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42DF2">
              <w:rPr>
                <w:rFonts w:ascii="Arial" w:hAnsi="Arial" w:cs="Arial"/>
                <w:b/>
                <w:sz w:val="20"/>
                <w:szCs w:val="20"/>
              </w:rPr>
              <w:t>Prawa osoby, której dane  dotyczą</w:t>
            </w:r>
          </w:p>
        </w:tc>
        <w:tc>
          <w:tcPr>
            <w:tcW w:w="7236" w:type="dxa"/>
          </w:tcPr>
          <w:p w14:paraId="3C4D4B37" w14:textId="28DDCDBF" w:rsidR="00C8716A" w:rsidRPr="00F42DF2" w:rsidRDefault="00C8716A" w:rsidP="00F50236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2DF2">
              <w:rPr>
                <w:rFonts w:ascii="Arial" w:hAnsi="Arial" w:cs="Arial"/>
                <w:sz w:val="20"/>
                <w:szCs w:val="20"/>
              </w:rPr>
              <w:t xml:space="preserve">Zgodnie z </w:t>
            </w:r>
            <w:r w:rsidR="009C3F7D" w:rsidRPr="00F42DF2">
              <w:rPr>
                <w:rFonts w:ascii="Arial" w:hAnsi="Arial" w:cs="Arial"/>
                <w:sz w:val="20"/>
                <w:szCs w:val="20"/>
              </w:rPr>
              <w:t>Rozporządzeniem</w:t>
            </w:r>
            <w:r w:rsidRPr="00F42DF2">
              <w:rPr>
                <w:rFonts w:ascii="Arial" w:hAnsi="Arial" w:cs="Arial"/>
                <w:sz w:val="20"/>
                <w:szCs w:val="20"/>
              </w:rPr>
              <w:t xml:space="preserve"> przysługuje </w:t>
            </w:r>
            <w:r w:rsidR="00152871" w:rsidRPr="00F42DF2">
              <w:rPr>
                <w:rFonts w:ascii="Arial" w:hAnsi="Arial" w:cs="Arial"/>
                <w:sz w:val="20"/>
                <w:szCs w:val="20"/>
              </w:rPr>
              <w:t xml:space="preserve">Pani/Panu </w:t>
            </w:r>
            <w:r w:rsidRPr="00F42DF2">
              <w:rPr>
                <w:rFonts w:ascii="Arial" w:hAnsi="Arial" w:cs="Arial"/>
                <w:sz w:val="20"/>
                <w:szCs w:val="20"/>
              </w:rPr>
              <w:t>prawo do:</w:t>
            </w:r>
          </w:p>
          <w:p w14:paraId="57E1A123" w14:textId="48B5DE53" w:rsidR="00862BF5" w:rsidRDefault="00C8716A" w:rsidP="00840855">
            <w:pPr>
              <w:numPr>
                <w:ilvl w:val="0"/>
                <w:numId w:val="24"/>
              </w:numPr>
              <w:spacing w:after="0" w:line="276" w:lineRule="auto"/>
              <w:ind w:left="563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2DF2">
              <w:rPr>
                <w:rFonts w:ascii="Arial" w:hAnsi="Arial" w:cs="Arial"/>
                <w:sz w:val="20"/>
                <w:szCs w:val="20"/>
              </w:rPr>
              <w:t xml:space="preserve">uzyskania potwierdzenia, czy </w:t>
            </w:r>
            <w:r w:rsidR="0049570C" w:rsidRPr="00F42DF2">
              <w:rPr>
                <w:rFonts w:ascii="Arial" w:hAnsi="Arial" w:cs="Arial"/>
                <w:sz w:val="20"/>
                <w:szCs w:val="20"/>
              </w:rPr>
              <w:t xml:space="preserve">Pani/ Pana </w:t>
            </w:r>
            <w:r w:rsidRPr="00F42DF2">
              <w:rPr>
                <w:rFonts w:ascii="Arial" w:hAnsi="Arial" w:cs="Arial"/>
                <w:sz w:val="20"/>
                <w:szCs w:val="20"/>
              </w:rPr>
              <w:t xml:space="preserve">dane są przetwarzane przez </w:t>
            </w:r>
            <w:r w:rsidR="000E29CA" w:rsidRPr="00F42DF2">
              <w:rPr>
                <w:rFonts w:ascii="Arial" w:hAnsi="Arial" w:cs="Arial"/>
                <w:sz w:val="20"/>
                <w:szCs w:val="20"/>
              </w:rPr>
              <w:t>B</w:t>
            </w:r>
            <w:r w:rsidRPr="00F42DF2">
              <w:rPr>
                <w:rFonts w:ascii="Arial" w:hAnsi="Arial" w:cs="Arial"/>
                <w:sz w:val="20"/>
                <w:szCs w:val="20"/>
              </w:rPr>
              <w:t>a</w:t>
            </w:r>
            <w:r w:rsidR="000E29CA" w:rsidRPr="00F42DF2">
              <w:rPr>
                <w:rFonts w:ascii="Arial" w:hAnsi="Arial" w:cs="Arial"/>
                <w:sz w:val="20"/>
                <w:szCs w:val="20"/>
              </w:rPr>
              <w:t>nk,</w:t>
            </w:r>
            <w:r w:rsidRPr="00F42DF2">
              <w:rPr>
                <w:rFonts w:ascii="Arial" w:hAnsi="Arial" w:cs="Arial"/>
                <w:sz w:val="20"/>
                <w:szCs w:val="20"/>
              </w:rPr>
              <w:t xml:space="preserve"> a także prawo dostępu do </w:t>
            </w:r>
            <w:r w:rsidR="0049570C" w:rsidRPr="00F42DF2">
              <w:rPr>
                <w:rFonts w:ascii="Arial" w:hAnsi="Arial" w:cs="Arial"/>
                <w:sz w:val="20"/>
                <w:szCs w:val="20"/>
              </w:rPr>
              <w:t xml:space="preserve">Pani/ Pana </w:t>
            </w:r>
            <w:r w:rsidRPr="00F42DF2">
              <w:rPr>
                <w:rFonts w:ascii="Arial" w:hAnsi="Arial" w:cs="Arial"/>
                <w:sz w:val="20"/>
                <w:szCs w:val="20"/>
              </w:rPr>
              <w:t xml:space="preserve">danych </w:t>
            </w:r>
          </w:p>
          <w:p w14:paraId="7C4B4030" w14:textId="63C356B1" w:rsidR="00C8716A" w:rsidRPr="00F42DF2" w:rsidRDefault="00C8716A" w:rsidP="00840855">
            <w:pPr>
              <w:spacing w:after="0" w:line="276" w:lineRule="auto"/>
              <w:ind w:left="56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2DF2">
              <w:rPr>
                <w:rFonts w:ascii="Arial" w:hAnsi="Arial" w:cs="Arial"/>
                <w:sz w:val="20"/>
                <w:szCs w:val="20"/>
              </w:rPr>
              <w:t xml:space="preserve">(art. 15 </w:t>
            </w:r>
            <w:r w:rsidR="009C3F7D" w:rsidRPr="00F42DF2">
              <w:rPr>
                <w:rFonts w:ascii="Arial" w:hAnsi="Arial" w:cs="Arial"/>
                <w:sz w:val="20"/>
                <w:szCs w:val="20"/>
              </w:rPr>
              <w:t>Rozporządzenia</w:t>
            </w:r>
            <w:r w:rsidRPr="00F42DF2">
              <w:rPr>
                <w:rFonts w:ascii="Arial" w:hAnsi="Arial" w:cs="Arial"/>
                <w:sz w:val="20"/>
                <w:szCs w:val="20"/>
              </w:rPr>
              <w:t>),</w:t>
            </w:r>
          </w:p>
          <w:p w14:paraId="7C254FE6" w14:textId="77777777" w:rsidR="00862BF5" w:rsidRDefault="00C8716A" w:rsidP="00840855">
            <w:pPr>
              <w:numPr>
                <w:ilvl w:val="0"/>
                <w:numId w:val="24"/>
              </w:numPr>
              <w:spacing w:after="0" w:line="276" w:lineRule="auto"/>
              <w:ind w:left="563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2DF2">
              <w:rPr>
                <w:rFonts w:ascii="Arial" w:hAnsi="Arial" w:cs="Arial"/>
                <w:sz w:val="20"/>
                <w:szCs w:val="20"/>
              </w:rPr>
              <w:t xml:space="preserve">sprostowania oraz uzupełnienia </w:t>
            </w:r>
            <w:r w:rsidR="008D3672" w:rsidRPr="00F42DF2">
              <w:rPr>
                <w:rFonts w:ascii="Arial" w:hAnsi="Arial" w:cs="Arial"/>
                <w:sz w:val="20"/>
                <w:szCs w:val="20"/>
              </w:rPr>
              <w:t>P</w:t>
            </w:r>
            <w:r w:rsidR="0049570C" w:rsidRPr="00F42DF2">
              <w:rPr>
                <w:rFonts w:ascii="Arial" w:hAnsi="Arial" w:cs="Arial"/>
                <w:sz w:val="20"/>
                <w:szCs w:val="20"/>
              </w:rPr>
              <w:t xml:space="preserve">ani/ Pana </w:t>
            </w:r>
            <w:r w:rsidRPr="00F42DF2">
              <w:rPr>
                <w:rFonts w:ascii="Arial" w:hAnsi="Arial" w:cs="Arial"/>
                <w:sz w:val="20"/>
                <w:szCs w:val="20"/>
              </w:rPr>
              <w:t xml:space="preserve">danych </w:t>
            </w:r>
          </w:p>
          <w:p w14:paraId="6DEA6F04" w14:textId="63D1A149" w:rsidR="00C8716A" w:rsidRPr="00F42DF2" w:rsidRDefault="00C8716A" w:rsidP="00840855">
            <w:pPr>
              <w:spacing w:after="0" w:line="276" w:lineRule="auto"/>
              <w:ind w:left="56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2DF2">
              <w:rPr>
                <w:rFonts w:ascii="Arial" w:hAnsi="Arial" w:cs="Arial"/>
                <w:sz w:val="20"/>
                <w:szCs w:val="20"/>
              </w:rPr>
              <w:t xml:space="preserve">(art. 16 </w:t>
            </w:r>
            <w:r w:rsidR="009C3F7D" w:rsidRPr="00F42DF2">
              <w:rPr>
                <w:rFonts w:ascii="Arial" w:hAnsi="Arial" w:cs="Arial"/>
                <w:sz w:val="20"/>
                <w:szCs w:val="20"/>
              </w:rPr>
              <w:t>Rozporządzenia</w:t>
            </w:r>
            <w:r w:rsidRPr="00F42DF2">
              <w:rPr>
                <w:rFonts w:ascii="Arial" w:hAnsi="Arial" w:cs="Arial"/>
                <w:sz w:val="20"/>
                <w:szCs w:val="20"/>
              </w:rPr>
              <w:t>),</w:t>
            </w:r>
          </w:p>
          <w:p w14:paraId="55B1D6C6" w14:textId="28666F79" w:rsidR="00C8716A" w:rsidRPr="00F42DF2" w:rsidRDefault="00C8716A" w:rsidP="00840855">
            <w:pPr>
              <w:numPr>
                <w:ilvl w:val="0"/>
                <w:numId w:val="24"/>
              </w:numPr>
              <w:spacing w:after="0" w:line="276" w:lineRule="auto"/>
              <w:ind w:left="563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2DF2">
              <w:rPr>
                <w:rFonts w:ascii="Arial" w:hAnsi="Arial" w:cs="Arial"/>
                <w:sz w:val="20"/>
                <w:szCs w:val="20"/>
              </w:rPr>
              <w:t xml:space="preserve">usunięcia </w:t>
            </w:r>
            <w:r w:rsidR="008D3672" w:rsidRPr="00F42DF2">
              <w:rPr>
                <w:rFonts w:ascii="Arial" w:hAnsi="Arial" w:cs="Arial"/>
                <w:sz w:val="20"/>
                <w:szCs w:val="20"/>
              </w:rPr>
              <w:t xml:space="preserve">Pani/ Pana </w:t>
            </w:r>
            <w:r w:rsidRPr="00F42DF2">
              <w:rPr>
                <w:rFonts w:ascii="Arial" w:hAnsi="Arial" w:cs="Arial"/>
                <w:sz w:val="20"/>
                <w:szCs w:val="20"/>
              </w:rPr>
              <w:t xml:space="preserve">danych (art. 17 </w:t>
            </w:r>
            <w:r w:rsidR="009C3F7D" w:rsidRPr="00F42DF2">
              <w:rPr>
                <w:rFonts w:ascii="Arial" w:hAnsi="Arial" w:cs="Arial"/>
                <w:sz w:val="20"/>
                <w:szCs w:val="20"/>
              </w:rPr>
              <w:t>Rozporządzenia</w:t>
            </w:r>
            <w:r w:rsidRPr="00F42DF2">
              <w:rPr>
                <w:rFonts w:ascii="Arial" w:hAnsi="Arial" w:cs="Arial"/>
                <w:sz w:val="20"/>
                <w:szCs w:val="20"/>
              </w:rPr>
              <w:t>),</w:t>
            </w:r>
          </w:p>
          <w:p w14:paraId="01F19AF9" w14:textId="77777777" w:rsidR="00862BF5" w:rsidRDefault="00C8716A" w:rsidP="00840855">
            <w:pPr>
              <w:numPr>
                <w:ilvl w:val="0"/>
                <w:numId w:val="24"/>
              </w:numPr>
              <w:spacing w:after="0" w:line="276" w:lineRule="auto"/>
              <w:ind w:left="563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2DF2">
              <w:rPr>
                <w:rFonts w:ascii="Arial" w:hAnsi="Arial" w:cs="Arial"/>
                <w:sz w:val="20"/>
                <w:szCs w:val="20"/>
              </w:rPr>
              <w:t xml:space="preserve">żądania ograniczenia przetwarzania </w:t>
            </w:r>
            <w:r w:rsidR="008D3672" w:rsidRPr="00F42DF2">
              <w:rPr>
                <w:rFonts w:ascii="Arial" w:hAnsi="Arial" w:cs="Arial"/>
                <w:sz w:val="20"/>
                <w:szCs w:val="20"/>
              </w:rPr>
              <w:t xml:space="preserve">Pani/ Pana </w:t>
            </w:r>
            <w:r w:rsidRPr="00F42DF2">
              <w:rPr>
                <w:rFonts w:ascii="Arial" w:hAnsi="Arial" w:cs="Arial"/>
                <w:sz w:val="20"/>
                <w:szCs w:val="20"/>
              </w:rPr>
              <w:t xml:space="preserve">danych </w:t>
            </w:r>
          </w:p>
          <w:p w14:paraId="2289608B" w14:textId="0AB5F7D7" w:rsidR="00C8716A" w:rsidRPr="00F42DF2" w:rsidRDefault="00C8716A" w:rsidP="00840855">
            <w:pPr>
              <w:spacing w:after="0" w:line="276" w:lineRule="auto"/>
              <w:ind w:left="56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2DF2">
              <w:rPr>
                <w:rFonts w:ascii="Arial" w:hAnsi="Arial" w:cs="Arial"/>
                <w:sz w:val="20"/>
                <w:szCs w:val="20"/>
              </w:rPr>
              <w:t xml:space="preserve">(art. 18 </w:t>
            </w:r>
            <w:r w:rsidR="009C3F7D" w:rsidRPr="00F42DF2">
              <w:rPr>
                <w:rFonts w:ascii="Arial" w:hAnsi="Arial" w:cs="Arial"/>
                <w:sz w:val="20"/>
                <w:szCs w:val="20"/>
              </w:rPr>
              <w:t>Rozporządzenia</w:t>
            </w:r>
            <w:r w:rsidRPr="00F42DF2">
              <w:rPr>
                <w:rFonts w:ascii="Arial" w:hAnsi="Arial" w:cs="Arial"/>
                <w:sz w:val="20"/>
                <w:szCs w:val="20"/>
              </w:rPr>
              <w:t>)</w:t>
            </w:r>
            <w:r w:rsidR="00B70877" w:rsidRPr="00F42DF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5C65077" w14:textId="55F708C4" w:rsidR="005B206E" w:rsidRDefault="00152871" w:rsidP="006E240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2DF2">
              <w:rPr>
                <w:rFonts w:ascii="Arial" w:hAnsi="Arial" w:cs="Arial"/>
                <w:sz w:val="20"/>
                <w:szCs w:val="20"/>
              </w:rPr>
              <w:t>Ma Pani/P</w:t>
            </w:r>
            <w:r w:rsidR="00C8716A" w:rsidRPr="00F42DF2">
              <w:rPr>
                <w:rFonts w:ascii="Arial" w:hAnsi="Arial" w:cs="Arial"/>
                <w:sz w:val="20"/>
                <w:szCs w:val="20"/>
              </w:rPr>
              <w:t>a</w:t>
            </w:r>
            <w:r w:rsidRPr="00F42DF2">
              <w:rPr>
                <w:rFonts w:ascii="Arial" w:hAnsi="Arial" w:cs="Arial"/>
                <w:sz w:val="20"/>
                <w:szCs w:val="20"/>
              </w:rPr>
              <w:t>n</w:t>
            </w:r>
            <w:r w:rsidR="00C8716A" w:rsidRPr="00F42DF2">
              <w:rPr>
                <w:rFonts w:ascii="Arial" w:hAnsi="Arial" w:cs="Arial"/>
                <w:sz w:val="20"/>
                <w:szCs w:val="20"/>
              </w:rPr>
              <w:t xml:space="preserve"> prawo wniesienia w dowolnym momencie </w:t>
            </w:r>
            <w:r w:rsidR="002F5204" w:rsidRPr="00F42DF2">
              <w:rPr>
                <w:rFonts w:ascii="Arial" w:hAnsi="Arial" w:cs="Arial"/>
                <w:sz w:val="20"/>
                <w:szCs w:val="20"/>
              </w:rPr>
              <w:t xml:space="preserve">sprzeciwu </w:t>
            </w:r>
            <w:r w:rsidR="00C8716A" w:rsidRPr="00F42DF2">
              <w:rPr>
                <w:rFonts w:ascii="Arial" w:hAnsi="Arial" w:cs="Arial"/>
                <w:sz w:val="20"/>
                <w:szCs w:val="20"/>
              </w:rPr>
              <w:t>- z pr</w:t>
            </w:r>
            <w:r w:rsidR="003C2D31" w:rsidRPr="00F42DF2">
              <w:rPr>
                <w:rFonts w:ascii="Arial" w:hAnsi="Arial" w:cs="Arial"/>
                <w:sz w:val="20"/>
                <w:szCs w:val="20"/>
              </w:rPr>
              <w:t>zyczyn związanych z Pani/Pana</w:t>
            </w:r>
            <w:r w:rsidR="00C8716A" w:rsidRPr="00F42DF2">
              <w:rPr>
                <w:rFonts w:ascii="Arial" w:hAnsi="Arial" w:cs="Arial"/>
                <w:sz w:val="20"/>
                <w:szCs w:val="20"/>
              </w:rPr>
              <w:t xml:space="preserve"> szczególną syt</w:t>
            </w:r>
            <w:r w:rsidR="00B01113" w:rsidRPr="00F42DF2">
              <w:rPr>
                <w:rFonts w:ascii="Arial" w:hAnsi="Arial" w:cs="Arial"/>
                <w:sz w:val="20"/>
                <w:szCs w:val="20"/>
              </w:rPr>
              <w:t>uacją - wobec przetwarzania Pani/ Pana</w:t>
            </w:r>
            <w:r w:rsidR="00C8716A" w:rsidRPr="00F42DF2">
              <w:rPr>
                <w:rFonts w:ascii="Arial" w:hAnsi="Arial" w:cs="Arial"/>
                <w:sz w:val="20"/>
                <w:szCs w:val="20"/>
              </w:rPr>
              <w:t xml:space="preserve"> danych w celu realizacji prawnie uzasadnionych interesów Administratora. W takim przypadku </w:t>
            </w:r>
            <w:r w:rsidR="000E29CA" w:rsidRPr="00F42DF2">
              <w:rPr>
                <w:rFonts w:ascii="Arial" w:hAnsi="Arial" w:cs="Arial"/>
                <w:sz w:val="20"/>
                <w:szCs w:val="20"/>
              </w:rPr>
              <w:t xml:space="preserve">Bank </w:t>
            </w:r>
            <w:r w:rsidR="00C8716A" w:rsidRPr="00F42DF2">
              <w:rPr>
                <w:rFonts w:ascii="Arial" w:hAnsi="Arial" w:cs="Arial"/>
                <w:sz w:val="20"/>
                <w:szCs w:val="20"/>
              </w:rPr>
              <w:t>może przetwarzać dane, o ile wykaże istnienie ważnych prawnie uzasadnionych podstaw do przetwarzania, nadrzędnych wobec</w:t>
            </w:r>
            <w:r w:rsidR="002F5204" w:rsidRPr="00F42DF2">
              <w:rPr>
                <w:rFonts w:ascii="Arial" w:hAnsi="Arial" w:cs="Arial"/>
                <w:sz w:val="20"/>
                <w:szCs w:val="20"/>
              </w:rPr>
              <w:t xml:space="preserve"> Pani/Pana </w:t>
            </w:r>
            <w:r w:rsidR="00C8716A" w:rsidRPr="00F42DF2">
              <w:rPr>
                <w:rFonts w:ascii="Arial" w:hAnsi="Arial" w:cs="Arial"/>
                <w:sz w:val="20"/>
                <w:szCs w:val="20"/>
              </w:rPr>
              <w:t xml:space="preserve"> interesów, praw i wolności lub podstaw do</w:t>
            </w:r>
            <w:r w:rsidR="00840855">
              <w:rPr>
                <w:rFonts w:ascii="Arial" w:hAnsi="Arial" w:cs="Arial"/>
                <w:sz w:val="20"/>
                <w:szCs w:val="20"/>
              </w:rPr>
              <w:t> </w:t>
            </w:r>
            <w:r w:rsidR="00C8716A" w:rsidRPr="00F42DF2">
              <w:rPr>
                <w:rFonts w:ascii="Arial" w:hAnsi="Arial" w:cs="Arial"/>
                <w:sz w:val="20"/>
                <w:szCs w:val="20"/>
              </w:rPr>
              <w:t xml:space="preserve">ustalenia, dochodzenia lub obrony roszczeń (art. 21 ust. 1 </w:t>
            </w:r>
            <w:r w:rsidR="009C3F7D" w:rsidRPr="00F42DF2">
              <w:rPr>
                <w:rFonts w:ascii="Arial" w:hAnsi="Arial" w:cs="Arial"/>
                <w:sz w:val="20"/>
                <w:szCs w:val="20"/>
              </w:rPr>
              <w:t>Rozporządzenia</w:t>
            </w:r>
            <w:r w:rsidR="00C8716A" w:rsidRPr="00F42DF2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6A658516" w14:textId="77777777" w:rsidR="00F42DF2" w:rsidRPr="00F42DF2" w:rsidRDefault="00F42DF2" w:rsidP="006E240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09BBD9" w14:textId="359BB747" w:rsidR="005B206E" w:rsidRPr="00F42DF2" w:rsidRDefault="00C8716A" w:rsidP="00840855">
            <w:pPr>
              <w:suppressAutoHyphens/>
              <w:spacing w:before="120" w:after="12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607A">
              <w:rPr>
                <w:rFonts w:ascii="Arial" w:hAnsi="Arial" w:cs="Arial"/>
                <w:sz w:val="20"/>
                <w:szCs w:val="20"/>
              </w:rPr>
              <w:t>P</w:t>
            </w:r>
            <w:r w:rsidR="005B206E" w:rsidRPr="0065607A">
              <w:rPr>
                <w:rFonts w:ascii="Arial" w:hAnsi="Arial" w:cs="Arial"/>
                <w:sz w:val="20"/>
                <w:szCs w:val="20"/>
              </w:rPr>
              <w:t>rzysługuje Pani/Panu również prawo do wniesienia skargi do Prezesa Urzędu Ochrony Danych Osobowych w sytuacji, gdy istnieje podejrzenie, że</w:t>
            </w:r>
            <w:r w:rsidR="00840855">
              <w:rPr>
                <w:rFonts w:ascii="Arial" w:hAnsi="Arial" w:cs="Arial"/>
                <w:sz w:val="20"/>
                <w:szCs w:val="20"/>
              </w:rPr>
              <w:t> </w:t>
            </w:r>
            <w:r w:rsidR="005B206E" w:rsidRPr="0065607A">
              <w:rPr>
                <w:rFonts w:ascii="Arial" w:hAnsi="Arial" w:cs="Arial"/>
                <w:sz w:val="20"/>
                <w:szCs w:val="20"/>
              </w:rPr>
              <w:t>przetwarzanie Pani/Pana danych osobowych narusza przep</w:t>
            </w:r>
            <w:r w:rsidR="0033085A">
              <w:rPr>
                <w:rFonts w:ascii="Arial" w:hAnsi="Arial" w:cs="Arial"/>
                <w:sz w:val="20"/>
                <w:szCs w:val="20"/>
              </w:rPr>
              <w:t>isy o ochronie danych osobowych.</w:t>
            </w:r>
          </w:p>
        </w:tc>
      </w:tr>
    </w:tbl>
    <w:p w14:paraId="342CF975" w14:textId="77777777" w:rsidR="00C8716A" w:rsidRPr="00F42DF2" w:rsidRDefault="00C8716A" w:rsidP="00C8716A">
      <w:pPr>
        <w:suppressAutoHyphens/>
        <w:spacing w:before="120" w:after="120" w:line="276" w:lineRule="auto"/>
        <w:contextualSpacing/>
        <w:jc w:val="both"/>
        <w:rPr>
          <w:rFonts w:ascii="Arial" w:hAnsi="Arial" w:cs="Arial"/>
          <w:iCs/>
          <w:sz w:val="20"/>
          <w:szCs w:val="20"/>
        </w:rPr>
      </w:pPr>
    </w:p>
    <w:p w14:paraId="424BA368" w14:textId="7453FD53" w:rsidR="00EF4B54" w:rsidRDefault="0033085A" w:rsidP="004075C8">
      <w:pPr>
        <w:suppressAutoHyphens/>
        <w:spacing w:before="120" w:after="12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33085A">
        <w:rPr>
          <w:rFonts w:ascii="Arial" w:eastAsia="Times New Roman" w:hAnsi="Arial" w:cs="Arial"/>
          <w:b/>
          <w:sz w:val="20"/>
          <w:szCs w:val="20"/>
        </w:rPr>
        <w:t xml:space="preserve">Podanie przez Panią/Pana danych osobowych jest dobrowolne, jednakże jest warunkiem niezbędnym </w:t>
      </w:r>
      <w:r w:rsidR="00EF4B54">
        <w:rPr>
          <w:rFonts w:ascii="Arial" w:eastAsia="Times New Roman" w:hAnsi="Arial" w:cs="Arial"/>
          <w:b/>
          <w:sz w:val="20"/>
          <w:szCs w:val="20"/>
        </w:rPr>
        <w:t xml:space="preserve">przeprowadzenia oceny odpowiedniości i dokonania ewentualnego wyboru w skład Rady Nadzorczej. Niepodanie danych osobowych skutkuje niewpisaniem na listę kandydatów na członków Rady Nadzorczej. </w:t>
      </w:r>
    </w:p>
    <w:p w14:paraId="19A5A72F" w14:textId="3447B532" w:rsidR="0033085A" w:rsidRDefault="0033085A" w:rsidP="004075C8">
      <w:pPr>
        <w:suppressAutoHyphens/>
        <w:spacing w:before="120" w:after="12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217943A1" w14:textId="759ADC12" w:rsidR="00EF4B54" w:rsidRDefault="00EF4B54" w:rsidP="004075C8">
      <w:pPr>
        <w:suppressAutoHyphens/>
        <w:spacing w:before="120" w:after="12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Podanie przez Panią/Pana danych osobowych jest dobrowolne, jednakże jest warunkiem niezbędnym przeprowadzenia oceny odpowiedniości jako członka Rady Nadzorczej Banku. Niepodanie danych osobowych niezbędnych w procesie oceny odpowiedniości członka Rady Nadzorczej może skutkować negatywną oceną odpowiedniości i odwołaniem z pełnionej funkcji. </w:t>
      </w:r>
    </w:p>
    <w:p w14:paraId="4030BDEB" w14:textId="0AA0571F" w:rsidR="00EF5D51" w:rsidRDefault="00EF5D51" w:rsidP="004075C8">
      <w:pPr>
        <w:suppressAutoHyphens/>
        <w:spacing w:before="120" w:after="12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443AF65D" w14:textId="1E9CB8A3" w:rsidR="00EF5D51" w:rsidRDefault="00EF5D51" w:rsidP="004075C8">
      <w:pPr>
        <w:suppressAutoHyphens/>
        <w:spacing w:before="120" w:after="12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7D64056D" w14:textId="0B523126" w:rsidR="00EF5D51" w:rsidRDefault="00EF5D51" w:rsidP="004075C8">
      <w:pPr>
        <w:suppressAutoHyphens/>
        <w:spacing w:before="120" w:after="12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………………………….                                                    ……………………………………………………</w:t>
      </w:r>
    </w:p>
    <w:p w14:paraId="6B34435D" w14:textId="37810555" w:rsidR="00EF5D51" w:rsidRPr="00EF5D51" w:rsidRDefault="00EF5D51" w:rsidP="004075C8">
      <w:pPr>
        <w:suppressAutoHyphens/>
        <w:spacing w:before="120" w:after="120" w:line="276" w:lineRule="auto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EF5D51">
        <w:rPr>
          <w:rFonts w:ascii="Arial" w:eastAsia="Times New Roman" w:hAnsi="Arial" w:cs="Arial"/>
          <w:i/>
          <w:sz w:val="18"/>
          <w:szCs w:val="18"/>
        </w:rPr>
        <w:t xml:space="preserve">               Data                                              </w:t>
      </w:r>
      <w:r w:rsidR="008C5704">
        <w:rPr>
          <w:rFonts w:ascii="Arial" w:eastAsia="Times New Roman" w:hAnsi="Arial" w:cs="Arial"/>
          <w:i/>
          <w:sz w:val="18"/>
          <w:szCs w:val="18"/>
        </w:rPr>
        <w:t xml:space="preserve">                          </w:t>
      </w:r>
      <w:bookmarkStart w:id="0" w:name="_GoBack"/>
      <w:bookmarkEnd w:id="0"/>
      <w:r w:rsidRPr="00EF5D51">
        <w:rPr>
          <w:rFonts w:ascii="Arial" w:eastAsia="Times New Roman" w:hAnsi="Arial" w:cs="Arial"/>
          <w:i/>
          <w:sz w:val="18"/>
          <w:szCs w:val="18"/>
        </w:rPr>
        <w:t>czytelny podpis Kandydata</w:t>
      </w:r>
      <w:r w:rsidR="000E5744">
        <w:rPr>
          <w:rFonts w:ascii="Arial" w:eastAsia="Times New Roman" w:hAnsi="Arial" w:cs="Arial"/>
          <w:i/>
          <w:sz w:val="18"/>
          <w:szCs w:val="18"/>
        </w:rPr>
        <w:t>/członka Rany Nadzorczej</w:t>
      </w:r>
    </w:p>
    <w:sectPr w:rsidR="00EF5D51" w:rsidRPr="00EF5D51" w:rsidSect="00D129A1"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340" w:footer="28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4969C4" w14:textId="77777777" w:rsidR="008E14AD" w:rsidRDefault="008E14AD" w:rsidP="009D3A33">
      <w:pPr>
        <w:spacing w:after="0" w:line="240" w:lineRule="auto"/>
      </w:pPr>
      <w:r>
        <w:separator/>
      </w:r>
    </w:p>
  </w:endnote>
  <w:endnote w:type="continuationSeparator" w:id="0">
    <w:p w14:paraId="68065207" w14:textId="77777777" w:rsidR="008E14AD" w:rsidRDefault="008E14AD" w:rsidP="009D3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E9D262" w14:textId="35634F30" w:rsidR="00D129A1" w:rsidRDefault="00D129A1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C5704">
      <w:rPr>
        <w:noProof/>
      </w:rPr>
      <w:t>2</w:t>
    </w:r>
    <w:r>
      <w:fldChar w:fldCharType="end"/>
    </w:r>
  </w:p>
  <w:p w14:paraId="2F38BE63" w14:textId="77777777" w:rsidR="00D129A1" w:rsidRDefault="00D129A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D3FE9" w14:textId="11CA5D5F" w:rsidR="00D129A1" w:rsidRDefault="00D129A1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E14AD">
      <w:rPr>
        <w:noProof/>
      </w:rPr>
      <w:t>1</w:t>
    </w:r>
    <w:r>
      <w:fldChar w:fldCharType="end"/>
    </w:r>
  </w:p>
  <w:p w14:paraId="401992E2" w14:textId="77777777" w:rsidR="00D129A1" w:rsidRDefault="00D129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2B58F7" w14:textId="77777777" w:rsidR="008E14AD" w:rsidRDefault="008E14AD" w:rsidP="009D3A33">
      <w:pPr>
        <w:spacing w:after="0" w:line="240" w:lineRule="auto"/>
      </w:pPr>
      <w:r>
        <w:separator/>
      </w:r>
    </w:p>
  </w:footnote>
  <w:footnote w:type="continuationSeparator" w:id="0">
    <w:p w14:paraId="554CF9EB" w14:textId="77777777" w:rsidR="008E14AD" w:rsidRDefault="008E14AD" w:rsidP="009D3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502F0" w14:textId="2553AE58" w:rsidR="009F427F" w:rsidRPr="00840855" w:rsidRDefault="009F427F" w:rsidP="00852D9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57EE1"/>
    <w:multiLevelType w:val="hybridMultilevel"/>
    <w:tmpl w:val="37BCA7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2407F"/>
    <w:multiLevelType w:val="hybridMultilevel"/>
    <w:tmpl w:val="5BE00518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661E"/>
    <w:multiLevelType w:val="hybridMultilevel"/>
    <w:tmpl w:val="482A08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86C64"/>
    <w:multiLevelType w:val="hybridMultilevel"/>
    <w:tmpl w:val="3842AC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63CBD"/>
    <w:multiLevelType w:val="hybridMultilevel"/>
    <w:tmpl w:val="482A08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0A6C7F"/>
    <w:multiLevelType w:val="hybridMultilevel"/>
    <w:tmpl w:val="5810BE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896BC5"/>
    <w:multiLevelType w:val="hybridMultilevel"/>
    <w:tmpl w:val="327284E8"/>
    <w:lvl w:ilvl="0" w:tplc="3FFC124A">
      <w:start w:val="1"/>
      <w:numFmt w:val="bullet"/>
      <w:lvlText w:val=""/>
      <w:lvlJc w:val="left"/>
      <w:pPr>
        <w:ind w:left="9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7">
    <w:nsid w:val="0F043B94"/>
    <w:multiLevelType w:val="singleLevel"/>
    <w:tmpl w:val="000000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lang w:val="pl-PL"/>
      </w:rPr>
    </w:lvl>
  </w:abstractNum>
  <w:abstractNum w:abstractNumId="8">
    <w:nsid w:val="10610637"/>
    <w:multiLevelType w:val="hybridMultilevel"/>
    <w:tmpl w:val="4E50CAB8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AA455F"/>
    <w:multiLevelType w:val="hybridMultilevel"/>
    <w:tmpl w:val="41E2F0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194C72"/>
    <w:multiLevelType w:val="hybridMultilevel"/>
    <w:tmpl w:val="EE944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B7772F"/>
    <w:multiLevelType w:val="hybridMultilevel"/>
    <w:tmpl w:val="29BC58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4E1ADD"/>
    <w:multiLevelType w:val="hybridMultilevel"/>
    <w:tmpl w:val="0EB806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D6322C"/>
    <w:multiLevelType w:val="hybridMultilevel"/>
    <w:tmpl w:val="EFBA36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ECE517C"/>
    <w:multiLevelType w:val="hybridMultilevel"/>
    <w:tmpl w:val="82D00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EB0FE4"/>
    <w:multiLevelType w:val="hybridMultilevel"/>
    <w:tmpl w:val="BD6689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971923"/>
    <w:multiLevelType w:val="hybridMultilevel"/>
    <w:tmpl w:val="0EB806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CA352E"/>
    <w:multiLevelType w:val="hybridMultilevel"/>
    <w:tmpl w:val="F3328C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0B2D20"/>
    <w:multiLevelType w:val="hybridMultilevel"/>
    <w:tmpl w:val="AC34D1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38490B"/>
    <w:multiLevelType w:val="hybridMultilevel"/>
    <w:tmpl w:val="BE289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B27045"/>
    <w:multiLevelType w:val="hybridMultilevel"/>
    <w:tmpl w:val="0EB806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680571"/>
    <w:multiLevelType w:val="singleLevel"/>
    <w:tmpl w:val="000000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lang w:val="pl-PL"/>
      </w:rPr>
    </w:lvl>
  </w:abstractNum>
  <w:abstractNum w:abstractNumId="22">
    <w:nsid w:val="48F17FEA"/>
    <w:multiLevelType w:val="hybridMultilevel"/>
    <w:tmpl w:val="6E1EE28A"/>
    <w:lvl w:ilvl="0" w:tplc="BC1884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DB16E5"/>
    <w:multiLevelType w:val="hybridMultilevel"/>
    <w:tmpl w:val="F3328C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863462"/>
    <w:multiLevelType w:val="hybridMultilevel"/>
    <w:tmpl w:val="27EACA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DB5EA0"/>
    <w:multiLevelType w:val="hybridMultilevel"/>
    <w:tmpl w:val="D22EB6C6"/>
    <w:lvl w:ilvl="0" w:tplc="3FFC12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8753D9"/>
    <w:multiLevelType w:val="hybridMultilevel"/>
    <w:tmpl w:val="C0AC15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966343"/>
    <w:multiLevelType w:val="hybridMultilevel"/>
    <w:tmpl w:val="0EB806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4B1BFC"/>
    <w:multiLevelType w:val="hybridMultilevel"/>
    <w:tmpl w:val="9B78E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B74F3B"/>
    <w:multiLevelType w:val="hybridMultilevel"/>
    <w:tmpl w:val="A9FA5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7B11BE"/>
    <w:multiLevelType w:val="hybridMultilevel"/>
    <w:tmpl w:val="D6948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227F3D"/>
    <w:multiLevelType w:val="hybridMultilevel"/>
    <w:tmpl w:val="39D277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0"/>
  </w:num>
  <w:num w:numId="3">
    <w:abstractNumId w:val="27"/>
  </w:num>
  <w:num w:numId="4">
    <w:abstractNumId w:val="3"/>
  </w:num>
  <w:num w:numId="5">
    <w:abstractNumId w:val="17"/>
  </w:num>
  <w:num w:numId="6">
    <w:abstractNumId w:val="20"/>
  </w:num>
  <w:num w:numId="7">
    <w:abstractNumId w:val="12"/>
  </w:num>
  <w:num w:numId="8">
    <w:abstractNumId w:val="29"/>
  </w:num>
  <w:num w:numId="9">
    <w:abstractNumId w:val="28"/>
  </w:num>
  <w:num w:numId="10">
    <w:abstractNumId w:val="10"/>
  </w:num>
  <w:num w:numId="11">
    <w:abstractNumId w:val="16"/>
  </w:num>
  <w:num w:numId="12">
    <w:abstractNumId w:val="2"/>
  </w:num>
  <w:num w:numId="13">
    <w:abstractNumId w:val="4"/>
  </w:num>
  <w:num w:numId="14">
    <w:abstractNumId w:val="8"/>
  </w:num>
  <w:num w:numId="15">
    <w:abstractNumId w:val="1"/>
  </w:num>
  <w:num w:numId="16">
    <w:abstractNumId w:val="30"/>
  </w:num>
  <w:num w:numId="17">
    <w:abstractNumId w:val="13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9"/>
  </w:num>
  <w:num w:numId="21">
    <w:abstractNumId w:val="31"/>
  </w:num>
  <w:num w:numId="22">
    <w:abstractNumId w:val="14"/>
  </w:num>
  <w:num w:numId="23">
    <w:abstractNumId w:val="7"/>
  </w:num>
  <w:num w:numId="24">
    <w:abstractNumId w:val="18"/>
  </w:num>
  <w:num w:numId="25">
    <w:abstractNumId w:val="24"/>
  </w:num>
  <w:num w:numId="26">
    <w:abstractNumId w:val="15"/>
  </w:num>
  <w:num w:numId="27">
    <w:abstractNumId w:val="26"/>
  </w:num>
  <w:num w:numId="28">
    <w:abstractNumId w:val="22"/>
  </w:num>
  <w:num w:numId="29">
    <w:abstractNumId w:val="11"/>
  </w:num>
  <w:num w:numId="30">
    <w:abstractNumId w:val="25"/>
  </w:num>
  <w:num w:numId="31">
    <w:abstractNumId w:val="6"/>
  </w:num>
  <w:num w:numId="32">
    <w:abstractNumId w:val="5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A33"/>
    <w:rsid w:val="00007A10"/>
    <w:rsid w:val="00020940"/>
    <w:rsid w:val="0002248E"/>
    <w:rsid w:val="000274D4"/>
    <w:rsid w:val="00027D1E"/>
    <w:rsid w:val="00031B64"/>
    <w:rsid w:val="000365DB"/>
    <w:rsid w:val="00043996"/>
    <w:rsid w:val="00052CD9"/>
    <w:rsid w:val="00073F8A"/>
    <w:rsid w:val="0008539B"/>
    <w:rsid w:val="0008689D"/>
    <w:rsid w:val="000879F6"/>
    <w:rsid w:val="00092DEB"/>
    <w:rsid w:val="00097D68"/>
    <w:rsid w:val="000A57B1"/>
    <w:rsid w:val="000A7EDC"/>
    <w:rsid w:val="000B3F6F"/>
    <w:rsid w:val="000D4B83"/>
    <w:rsid w:val="000D67A0"/>
    <w:rsid w:val="000D7C2E"/>
    <w:rsid w:val="000E2035"/>
    <w:rsid w:val="000E29CA"/>
    <w:rsid w:val="000E5744"/>
    <w:rsid w:val="000F1C1D"/>
    <w:rsid w:val="0010024B"/>
    <w:rsid w:val="001035AE"/>
    <w:rsid w:val="00126697"/>
    <w:rsid w:val="00130211"/>
    <w:rsid w:val="0013730F"/>
    <w:rsid w:val="00143CF9"/>
    <w:rsid w:val="00152871"/>
    <w:rsid w:val="00160BE9"/>
    <w:rsid w:val="0016115D"/>
    <w:rsid w:val="00163172"/>
    <w:rsid w:val="00164D1B"/>
    <w:rsid w:val="00183E0F"/>
    <w:rsid w:val="001923F0"/>
    <w:rsid w:val="001A77F4"/>
    <w:rsid w:val="001B3EEB"/>
    <w:rsid w:val="001B48E8"/>
    <w:rsid w:val="001C1DFF"/>
    <w:rsid w:val="001C4DCE"/>
    <w:rsid w:val="001C5B18"/>
    <w:rsid w:val="001D3F8D"/>
    <w:rsid w:val="001D59FE"/>
    <w:rsid w:val="001D6495"/>
    <w:rsid w:val="001E4849"/>
    <w:rsid w:val="001F65E4"/>
    <w:rsid w:val="00211A88"/>
    <w:rsid w:val="00226730"/>
    <w:rsid w:val="002406D7"/>
    <w:rsid w:val="0024552D"/>
    <w:rsid w:val="00256B97"/>
    <w:rsid w:val="002742B4"/>
    <w:rsid w:val="00274B94"/>
    <w:rsid w:val="00282A43"/>
    <w:rsid w:val="00284016"/>
    <w:rsid w:val="002853EF"/>
    <w:rsid w:val="002905A1"/>
    <w:rsid w:val="002A0345"/>
    <w:rsid w:val="002A09CD"/>
    <w:rsid w:val="002A7989"/>
    <w:rsid w:val="002B04DA"/>
    <w:rsid w:val="002B222D"/>
    <w:rsid w:val="002D6B31"/>
    <w:rsid w:val="002F332D"/>
    <w:rsid w:val="002F5204"/>
    <w:rsid w:val="0030187E"/>
    <w:rsid w:val="00321601"/>
    <w:rsid w:val="00323906"/>
    <w:rsid w:val="0033085A"/>
    <w:rsid w:val="0033234B"/>
    <w:rsid w:val="003346BC"/>
    <w:rsid w:val="00350B20"/>
    <w:rsid w:val="00351813"/>
    <w:rsid w:val="003644D5"/>
    <w:rsid w:val="00376372"/>
    <w:rsid w:val="003B64D3"/>
    <w:rsid w:val="003C2D31"/>
    <w:rsid w:val="003C6728"/>
    <w:rsid w:val="004075C8"/>
    <w:rsid w:val="0041189A"/>
    <w:rsid w:val="00445A08"/>
    <w:rsid w:val="004541D5"/>
    <w:rsid w:val="004634B6"/>
    <w:rsid w:val="00464B15"/>
    <w:rsid w:val="0047092D"/>
    <w:rsid w:val="0049570C"/>
    <w:rsid w:val="004C6A72"/>
    <w:rsid w:val="004D3A63"/>
    <w:rsid w:val="004F3031"/>
    <w:rsid w:val="004F4940"/>
    <w:rsid w:val="004F7472"/>
    <w:rsid w:val="00503A51"/>
    <w:rsid w:val="00514CFE"/>
    <w:rsid w:val="0053024E"/>
    <w:rsid w:val="0053630A"/>
    <w:rsid w:val="0054288E"/>
    <w:rsid w:val="005501FD"/>
    <w:rsid w:val="005523FF"/>
    <w:rsid w:val="00555A5A"/>
    <w:rsid w:val="005605B9"/>
    <w:rsid w:val="0056081D"/>
    <w:rsid w:val="00572592"/>
    <w:rsid w:val="005743FB"/>
    <w:rsid w:val="00582829"/>
    <w:rsid w:val="005835F0"/>
    <w:rsid w:val="00591F03"/>
    <w:rsid w:val="005923EA"/>
    <w:rsid w:val="0059453A"/>
    <w:rsid w:val="00594995"/>
    <w:rsid w:val="005B0ED1"/>
    <w:rsid w:val="005B206E"/>
    <w:rsid w:val="005B3DB7"/>
    <w:rsid w:val="005D3A02"/>
    <w:rsid w:val="005D6AB7"/>
    <w:rsid w:val="005E010D"/>
    <w:rsid w:val="005F34AD"/>
    <w:rsid w:val="00642528"/>
    <w:rsid w:val="00653CA6"/>
    <w:rsid w:val="0065607A"/>
    <w:rsid w:val="006578B1"/>
    <w:rsid w:val="00664CCC"/>
    <w:rsid w:val="006675F0"/>
    <w:rsid w:val="00674EB7"/>
    <w:rsid w:val="006B3AA4"/>
    <w:rsid w:val="006E0E90"/>
    <w:rsid w:val="006E240C"/>
    <w:rsid w:val="006F02F4"/>
    <w:rsid w:val="006F17E2"/>
    <w:rsid w:val="006F3CA0"/>
    <w:rsid w:val="00710B02"/>
    <w:rsid w:val="007111AF"/>
    <w:rsid w:val="00724B47"/>
    <w:rsid w:val="00736659"/>
    <w:rsid w:val="00751A51"/>
    <w:rsid w:val="00761A24"/>
    <w:rsid w:val="00763AC3"/>
    <w:rsid w:val="00764B9C"/>
    <w:rsid w:val="00765996"/>
    <w:rsid w:val="007667E0"/>
    <w:rsid w:val="007670A0"/>
    <w:rsid w:val="00770501"/>
    <w:rsid w:val="007765DB"/>
    <w:rsid w:val="00776A72"/>
    <w:rsid w:val="00781E30"/>
    <w:rsid w:val="007A1213"/>
    <w:rsid w:val="007A79E8"/>
    <w:rsid w:val="007B1C2B"/>
    <w:rsid w:val="007C2108"/>
    <w:rsid w:val="007C7D3E"/>
    <w:rsid w:val="007D5078"/>
    <w:rsid w:val="007D552C"/>
    <w:rsid w:val="007E6C39"/>
    <w:rsid w:val="007F18EE"/>
    <w:rsid w:val="007F4B7C"/>
    <w:rsid w:val="007F7D4C"/>
    <w:rsid w:val="00804024"/>
    <w:rsid w:val="0081581C"/>
    <w:rsid w:val="0081767C"/>
    <w:rsid w:val="00821730"/>
    <w:rsid w:val="008358D2"/>
    <w:rsid w:val="00840855"/>
    <w:rsid w:val="0084526B"/>
    <w:rsid w:val="00852D94"/>
    <w:rsid w:val="008557E9"/>
    <w:rsid w:val="00861756"/>
    <w:rsid w:val="00862BF5"/>
    <w:rsid w:val="00873C75"/>
    <w:rsid w:val="00875C93"/>
    <w:rsid w:val="008C1C3A"/>
    <w:rsid w:val="008C41DA"/>
    <w:rsid w:val="008C5704"/>
    <w:rsid w:val="008C7552"/>
    <w:rsid w:val="008D3672"/>
    <w:rsid w:val="008D7686"/>
    <w:rsid w:val="008E0680"/>
    <w:rsid w:val="008E14AD"/>
    <w:rsid w:val="008E7D2D"/>
    <w:rsid w:val="009013B3"/>
    <w:rsid w:val="00901A8D"/>
    <w:rsid w:val="00902BF3"/>
    <w:rsid w:val="00907C65"/>
    <w:rsid w:val="009109B7"/>
    <w:rsid w:val="00924493"/>
    <w:rsid w:val="0092467D"/>
    <w:rsid w:val="009355BC"/>
    <w:rsid w:val="0093620A"/>
    <w:rsid w:val="00936ED7"/>
    <w:rsid w:val="00943432"/>
    <w:rsid w:val="00944A6C"/>
    <w:rsid w:val="00956457"/>
    <w:rsid w:val="009652F0"/>
    <w:rsid w:val="00981ABD"/>
    <w:rsid w:val="009825E8"/>
    <w:rsid w:val="00982BE6"/>
    <w:rsid w:val="00995462"/>
    <w:rsid w:val="009965D8"/>
    <w:rsid w:val="009A1BCB"/>
    <w:rsid w:val="009A6934"/>
    <w:rsid w:val="009B7CD5"/>
    <w:rsid w:val="009C0A0C"/>
    <w:rsid w:val="009C1B84"/>
    <w:rsid w:val="009C3F7D"/>
    <w:rsid w:val="009C4AED"/>
    <w:rsid w:val="009C6204"/>
    <w:rsid w:val="009D3A33"/>
    <w:rsid w:val="009D44DE"/>
    <w:rsid w:val="009D6D9F"/>
    <w:rsid w:val="009E0709"/>
    <w:rsid w:val="009E7C7F"/>
    <w:rsid w:val="009F427F"/>
    <w:rsid w:val="00A06A45"/>
    <w:rsid w:val="00A14216"/>
    <w:rsid w:val="00A225E3"/>
    <w:rsid w:val="00A25733"/>
    <w:rsid w:val="00A30DB4"/>
    <w:rsid w:val="00A33640"/>
    <w:rsid w:val="00A33DAA"/>
    <w:rsid w:val="00A37EB3"/>
    <w:rsid w:val="00A42BEB"/>
    <w:rsid w:val="00A558C1"/>
    <w:rsid w:val="00A62DDD"/>
    <w:rsid w:val="00A7240A"/>
    <w:rsid w:val="00A752B7"/>
    <w:rsid w:val="00A81E93"/>
    <w:rsid w:val="00A83742"/>
    <w:rsid w:val="00A8433E"/>
    <w:rsid w:val="00A9339D"/>
    <w:rsid w:val="00AA7B1F"/>
    <w:rsid w:val="00AB1A25"/>
    <w:rsid w:val="00AB61CF"/>
    <w:rsid w:val="00AC3EF6"/>
    <w:rsid w:val="00AC50F7"/>
    <w:rsid w:val="00AC54D0"/>
    <w:rsid w:val="00AC7109"/>
    <w:rsid w:val="00AD46D4"/>
    <w:rsid w:val="00AE5142"/>
    <w:rsid w:val="00AE75B5"/>
    <w:rsid w:val="00AF03A8"/>
    <w:rsid w:val="00AF094A"/>
    <w:rsid w:val="00B01113"/>
    <w:rsid w:val="00B07127"/>
    <w:rsid w:val="00B153BE"/>
    <w:rsid w:val="00B1693A"/>
    <w:rsid w:val="00B1721C"/>
    <w:rsid w:val="00B24282"/>
    <w:rsid w:val="00B40832"/>
    <w:rsid w:val="00B517D5"/>
    <w:rsid w:val="00B6421B"/>
    <w:rsid w:val="00B669C8"/>
    <w:rsid w:val="00B70877"/>
    <w:rsid w:val="00B83F9D"/>
    <w:rsid w:val="00B84D51"/>
    <w:rsid w:val="00B9085C"/>
    <w:rsid w:val="00B92E73"/>
    <w:rsid w:val="00BA19E9"/>
    <w:rsid w:val="00BB4108"/>
    <w:rsid w:val="00BB64D5"/>
    <w:rsid w:val="00BC5C0A"/>
    <w:rsid w:val="00BF78F4"/>
    <w:rsid w:val="00C01BC8"/>
    <w:rsid w:val="00C13456"/>
    <w:rsid w:val="00C155BE"/>
    <w:rsid w:val="00C2178D"/>
    <w:rsid w:val="00C35DCC"/>
    <w:rsid w:val="00C47B0E"/>
    <w:rsid w:val="00C5465A"/>
    <w:rsid w:val="00C55CED"/>
    <w:rsid w:val="00C60BAE"/>
    <w:rsid w:val="00C70095"/>
    <w:rsid w:val="00C70B56"/>
    <w:rsid w:val="00C74B3D"/>
    <w:rsid w:val="00C75FF7"/>
    <w:rsid w:val="00C85A2C"/>
    <w:rsid w:val="00C85CCC"/>
    <w:rsid w:val="00C8716A"/>
    <w:rsid w:val="00C91F98"/>
    <w:rsid w:val="00C92ACB"/>
    <w:rsid w:val="00C9471E"/>
    <w:rsid w:val="00CA102A"/>
    <w:rsid w:val="00CA517B"/>
    <w:rsid w:val="00CB2FA3"/>
    <w:rsid w:val="00CC4C17"/>
    <w:rsid w:val="00CF1CAE"/>
    <w:rsid w:val="00CF79B3"/>
    <w:rsid w:val="00D04279"/>
    <w:rsid w:val="00D129A1"/>
    <w:rsid w:val="00D20519"/>
    <w:rsid w:val="00D2467D"/>
    <w:rsid w:val="00D32E06"/>
    <w:rsid w:val="00D3310C"/>
    <w:rsid w:val="00D35E46"/>
    <w:rsid w:val="00D422B6"/>
    <w:rsid w:val="00D44736"/>
    <w:rsid w:val="00D46CA4"/>
    <w:rsid w:val="00D51E1D"/>
    <w:rsid w:val="00D53CDC"/>
    <w:rsid w:val="00D57330"/>
    <w:rsid w:val="00D61B82"/>
    <w:rsid w:val="00D6460A"/>
    <w:rsid w:val="00D66235"/>
    <w:rsid w:val="00D72E55"/>
    <w:rsid w:val="00D857C6"/>
    <w:rsid w:val="00DA16FD"/>
    <w:rsid w:val="00DA7E12"/>
    <w:rsid w:val="00DB1541"/>
    <w:rsid w:val="00DC2451"/>
    <w:rsid w:val="00DC24C8"/>
    <w:rsid w:val="00DD62C1"/>
    <w:rsid w:val="00DE7B87"/>
    <w:rsid w:val="00E0065D"/>
    <w:rsid w:val="00E27337"/>
    <w:rsid w:val="00E32E72"/>
    <w:rsid w:val="00E3432A"/>
    <w:rsid w:val="00E469F8"/>
    <w:rsid w:val="00E5358B"/>
    <w:rsid w:val="00E558E2"/>
    <w:rsid w:val="00E603D3"/>
    <w:rsid w:val="00E76527"/>
    <w:rsid w:val="00E9553C"/>
    <w:rsid w:val="00EA1E40"/>
    <w:rsid w:val="00EC0ABC"/>
    <w:rsid w:val="00EE03C4"/>
    <w:rsid w:val="00EE748D"/>
    <w:rsid w:val="00EF4B54"/>
    <w:rsid w:val="00EF5A07"/>
    <w:rsid w:val="00EF5D51"/>
    <w:rsid w:val="00F02286"/>
    <w:rsid w:val="00F12C9B"/>
    <w:rsid w:val="00F227B7"/>
    <w:rsid w:val="00F3032D"/>
    <w:rsid w:val="00F41F27"/>
    <w:rsid w:val="00F42DF2"/>
    <w:rsid w:val="00F50236"/>
    <w:rsid w:val="00F5156E"/>
    <w:rsid w:val="00F55011"/>
    <w:rsid w:val="00F74ED7"/>
    <w:rsid w:val="00F85A66"/>
    <w:rsid w:val="00FA1AD8"/>
    <w:rsid w:val="00FA5129"/>
    <w:rsid w:val="00FC5AD8"/>
    <w:rsid w:val="00FD2B45"/>
    <w:rsid w:val="00FE4DD9"/>
    <w:rsid w:val="00FE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F62F7"/>
  <w15:docId w15:val="{0C600046-47D0-4BAF-A4FB-52A94DAF9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3A3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D3A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NagwekZnak">
    <w:name w:val="Nagłówek Znak"/>
    <w:basedOn w:val="Domylnaczcionkaakapitu"/>
    <w:link w:val="Nagwek"/>
    <w:rsid w:val="009D3A3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9D3A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D3A3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9D3A33"/>
    <w:rPr>
      <w:sz w:val="16"/>
      <w:szCs w:val="16"/>
    </w:rPr>
  </w:style>
  <w:style w:type="paragraph" w:customStyle="1" w:styleId="Tekstpodstawowy21">
    <w:name w:val="Tekst podstawowy 21"/>
    <w:basedOn w:val="Normalny"/>
    <w:rsid w:val="009D3A33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9D3A33"/>
    <w:rPr>
      <w:color w:val="0563C1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3A33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3A33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3A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3A3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D3A3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3A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3A33"/>
    <w:rPr>
      <w:rFonts w:ascii="Segoe UI" w:eastAsia="Calibr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142"/>
    <w:rPr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5142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35181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5287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852D94"/>
    <w:pPr>
      <w:tabs>
        <w:tab w:val="left" w:pos="142"/>
      </w:tabs>
      <w:spacing w:after="0" w:line="360" w:lineRule="auto"/>
      <w:ind w:left="357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52D94"/>
    <w:rPr>
      <w:rFonts w:ascii="Arial" w:eastAsia="Times New Roman" w:hAnsi="Arial" w:cs="Times New Roman"/>
      <w:sz w:val="24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bskowal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ABE2E-90B2-4A9D-B4E8-A320E374D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Narloch Anna</dc:creator>
  <cp:lastModifiedBy>Bozena Szadkowska</cp:lastModifiedBy>
  <cp:revision>2</cp:revision>
  <dcterms:created xsi:type="dcterms:W3CDTF">2022-05-04T08:34:00Z</dcterms:created>
  <dcterms:modified xsi:type="dcterms:W3CDTF">2022-05-04T08:34:00Z</dcterms:modified>
</cp:coreProperties>
</file>